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F0BDF58" w14:textId="34EA1436" w:rsidR="00DF79EF" w:rsidRDefault="00DF79EF" w:rsidP="00DF79EF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 w:hint="eastAsia"/>
          <w:b/>
          <w:sz w:val="28"/>
          <w:szCs w:val="28"/>
        </w:rPr>
        <w:t>新北市</w:t>
      </w:r>
      <w:r>
        <w:rPr>
          <w:rFonts w:ascii="標楷體" w:eastAsia="標楷體" w:hAnsi="標楷體" w:cs="標楷體" w:hint="eastAsia"/>
          <w:b/>
          <w:sz w:val="28"/>
          <w:szCs w:val="28"/>
        </w:rPr>
        <w:t>立</w:t>
      </w:r>
      <w:r w:rsidRPr="005F3515">
        <w:rPr>
          <w:rFonts w:ascii="標楷體" w:eastAsia="標楷體" w:hAnsi="標楷體" w:cs="標楷體" w:hint="eastAsia"/>
          <w:b/>
          <w:sz w:val="28"/>
          <w:szCs w:val="28"/>
          <w:u w:val="single"/>
        </w:rPr>
        <w:t>溪</w:t>
      </w:r>
      <w:proofErr w:type="gramStart"/>
      <w:r w:rsidRPr="005F3515">
        <w:rPr>
          <w:rFonts w:ascii="標楷體" w:eastAsia="標楷體" w:hAnsi="標楷體" w:cs="標楷體" w:hint="eastAsia"/>
          <w:b/>
          <w:sz w:val="28"/>
          <w:szCs w:val="28"/>
          <w:u w:val="single"/>
        </w:rPr>
        <w:t>崑</w:t>
      </w:r>
      <w:proofErr w:type="gramEnd"/>
      <w:r w:rsidRPr="001E290D">
        <w:rPr>
          <w:rFonts w:ascii="標楷體" w:eastAsia="標楷體" w:hAnsi="標楷體" w:cs="標楷體" w:hint="eastAsia"/>
          <w:b/>
          <w:sz w:val="28"/>
          <w:szCs w:val="28"/>
        </w:rPr>
        <w:t>國民</w:t>
      </w:r>
      <w:r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</w:t>
      </w:r>
      <w:r w:rsidRPr="006E0F63">
        <w:rPr>
          <w:rFonts w:ascii="標楷體" w:eastAsia="標楷體" w:hAnsi="標楷體" w:cs="標楷體"/>
          <w:b/>
          <w:color w:val="auto"/>
          <w:sz w:val="28"/>
          <w:szCs w:val="28"/>
        </w:rPr>
        <w:t>11</w:t>
      </w:r>
      <w:r>
        <w:rPr>
          <w:rFonts w:ascii="標楷體" w:eastAsia="標楷體" w:hAnsi="標楷體" w:cs="標楷體" w:hint="eastAsia"/>
          <w:b/>
          <w:color w:val="auto"/>
          <w:sz w:val="28"/>
          <w:szCs w:val="28"/>
        </w:rPr>
        <w:t>2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年級第</w:t>
      </w:r>
      <w:r>
        <w:rPr>
          <w:rFonts w:ascii="標楷體" w:eastAsia="標楷體" w:hAnsi="標楷體" w:cs="標楷體" w:hint="eastAsia"/>
          <w:b/>
          <w:sz w:val="28"/>
          <w:szCs w:val="28"/>
        </w:rPr>
        <w:t>二</w:t>
      </w:r>
      <w:proofErr w:type="gramStart"/>
      <w:r w:rsidRPr="001E290D">
        <w:rPr>
          <w:rFonts w:ascii="標楷體" w:eastAsia="標楷體" w:hAnsi="標楷體" w:cs="標楷體" w:hint="eastAsia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課程</w:t>
      </w:r>
      <w:proofErr w:type="gramEnd"/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計畫</w:t>
      </w:r>
      <w:r w:rsidRPr="001E290D">
        <w:rPr>
          <w:rFonts w:ascii="標楷體" w:eastAsia="標楷體" w:hAnsi="標楷體" w:cs="標楷體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設計者：</w:t>
      </w:r>
      <w:r w:rsidR="00E66EA5">
        <w:rPr>
          <w:rFonts w:ascii="標楷體" w:eastAsia="標楷體" w:hAnsi="標楷體" w:cs="標楷體" w:hint="eastAsia"/>
          <w:b/>
          <w:sz w:val="28"/>
          <w:szCs w:val="28"/>
          <w:u w:val="single"/>
        </w:rPr>
        <w:t>童景信</w:t>
      </w:r>
    </w:p>
    <w:p w14:paraId="707BF8FC" w14:textId="77777777" w:rsidR="00DF79EF" w:rsidRPr="00DF79EF" w:rsidRDefault="00DF79EF" w:rsidP="00DF79EF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43AA2804" w14:textId="5D85E1D9" w:rsidR="00DF79EF" w:rsidRDefault="00DF79EF" w:rsidP="00B566B1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一、課程類別：</w:t>
      </w:r>
    </w:p>
    <w:p w14:paraId="71CDFDE0" w14:textId="15DD9ECC" w:rsidR="00DF79EF" w:rsidRDefault="00DF79EF" w:rsidP="00DF79EF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1.□國語文  2.□英語文  3.□健康與體育  4. □數學  5.□社會  6.□藝術 7.□自然科學 8.■科技</w:t>
      </w:r>
      <w:r w:rsidR="00E66EA5">
        <w:rPr>
          <w:rFonts w:ascii="標楷體" w:eastAsia="標楷體" w:hAnsi="標楷體" w:cs="標楷體" w:hint="eastAsia"/>
          <w:color w:val="auto"/>
          <w:sz w:val="24"/>
          <w:szCs w:val="24"/>
        </w:rPr>
        <w:t>(資訊科技</w:t>
      </w:r>
      <w:r w:rsidR="00E66EA5">
        <w:rPr>
          <w:rFonts w:ascii="標楷體" w:eastAsia="標楷體" w:hAnsi="標楷體" w:cs="標楷體"/>
          <w:color w:val="auto"/>
          <w:sz w:val="24"/>
          <w:szCs w:val="24"/>
        </w:rPr>
        <w:t>)</w:t>
      </w:r>
      <w:r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9.□綜合活動</w:t>
      </w:r>
    </w:p>
    <w:p w14:paraId="0691696C" w14:textId="77777777" w:rsidR="00DF79EF" w:rsidRDefault="00DF79EF" w:rsidP="00DF79EF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sz w:val="24"/>
          <w:szCs w:val="24"/>
        </w:rPr>
        <w:t>二、學習節數：每週（1）節，實施(20)</w:t>
      </w:r>
      <w:proofErr w:type="gramStart"/>
      <w:r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>
        <w:rPr>
          <w:rFonts w:ascii="標楷體" w:eastAsia="標楷體" w:hAnsi="標楷體" w:cs="標楷體" w:hint="eastAsia"/>
          <w:sz w:val="24"/>
          <w:szCs w:val="24"/>
        </w:rPr>
        <w:t>，共（20）節。</w:t>
      </w:r>
    </w:p>
    <w:p w14:paraId="13860F35" w14:textId="4027F677" w:rsidR="00DF79EF" w:rsidRDefault="00DF79EF" w:rsidP="00B566B1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三、課程內涵：</w:t>
      </w:r>
    </w:p>
    <w:tbl>
      <w:tblPr>
        <w:tblW w:w="0" w:type="auto"/>
        <w:jc w:val="center"/>
        <w:tblBorders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DF79EF" w14:paraId="1AA2E66F" w14:textId="77777777" w:rsidTr="00B85A7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90215DC" w14:textId="77777777" w:rsidR="00DF79EF" w:rsidRDefault="00DF79EF" w:rsidP="00B85A7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00D55D8" w14:textId="77777777" w:rsidR="00DF79EF" w:rsidRDefault="00DF79EF" w:rsidP="00B85A7E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學習領域核心素養</w:t>
            </w:r>
          </w:p>
        </w:tc>
      </w:tr>
      <w:tr w:rsidR="00DF79EF" w14:paraId="0C41F06F" w14:textId="77777777" w:rsidTr="00B85A7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66EF52F" w14:textId="77777777" w:rsidR="00DF79EF" w:rsidRDefault="00DF79EF" w:rsidP="00B85A7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A1身心素質與自我精進</w:t>
            </w:r>
          </w:p>
          <w:p w14:paraId="19C0F0CD" w14:textId="77777777" w:rsidR="00DF79EF" w:rsidRDefault="00DF79EF" w:rsidP="00B85A7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A2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系統思考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與解決問題</w:t>
            </w:r>
          </w:p>
          <w:p w14:paraId="19E298F4" w14:textId="77777777" w:rsidR="00DF79EF" w:rsidRDefault="00DF79EF" w:rsidP="00B85A7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A3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規劃執行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與創新應變</w:t>
            </w:r>
          </w:p>
          <w:p w14:paraId="25129020" w14:textId="77777777" w:rsidR="00DF79EF" w:rsidRDefault="00DF79EF" w:rsidP="00B85A7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B1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符號運用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與溝通表達</w:t>
            </w:r>
          </w:p>
          <w:p w14:paraId="542FDA0A" w14:textId="77777777" w:rsidR="00DF79EF" w:rsidRDefault="00DF79EF" w:rsidP="00B85A7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B2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科技資訊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與媒體素養</w:t>
            </w:r>
          </w:p>
          <w:p w14:paraId="4ACC973C" w14:textId="77777777" w:rsidR="00DF79EF" w:rsidRDefault="00DF79EF" w:rsidP="00B85A7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B3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藝術涵養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與美感素養</w:t>
            </w:r>
          </w:p>
          <w:p w14:paraId="25D2BE54" w14:textId="77777777" w:rsidR="00DF79EF" w:rsidRDefault="00DF79EF" w:rsidP="00B85A7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■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C1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道德實踐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與公民意識</w:t>
            </w:r>
          </w:p>
          <w:p w14:paraId="20DC54B7" w14:textId="77777777" w:rsidR="00DF79EF" w:rsidRDefault="00DF79EF" w:rsidP="00B85A7E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C2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人際關係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與團隊合作</w:t>
            </w:r>
          </w:p>
          <w:p w14:paraId="3FAAACCC" w14:textId="77777777" w:rsidR="00DF79EF" w:rsidRDefault="00DF79EF" w:rsidP="00B85A7E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sz w:val="24"/>
                <w:szCs w:val="24"/>
              </w:rPr>
              <w:t xml:space="preserve">□ 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C3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多元文化</w:t>
            </w:r>
            <w:r>
              <w:rPr>
                <w:rFonts w:ascii="標楷體" w:eastAsia="標楷體" w:hAnsi="標楷體" w:cs="新細明體" w:hint="eastAsia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B3F06B" w14:textId="77777777" w:rsidR="00DF79EF" w:rsidRDefault="00DF79EF" w:rsidP="00B85A7E">
            <w:pPr>
              <w:rPr>
                <w:rFonts w:eastAsia="新細明體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科-J-A1 具備良好的科技態度，並能應用科技知能，以啟發自我潛能。</w:t>
            </w:r>
          </w:p>
          <w:p w14:paraId="3F1AF856" w14:textId="77777777" w:rsidR="00DF79EF" w:rsidRDefault="00DF79EF" w:rsidP="00B85A7E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科-J-A2 運用科技工具，理解與歸納問題，進而提出簡易的解決之道。</w:t>
            </w:r>
          </w:p>
          <w:p w14:paraId="08B5CF51" w14:textId="77777777" w:rsidR="00DF79EF" w:rsidRDefault="00DF79EF" w:rsidP="00B85A7E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科-J-A3 利用科技資源，擬定與執行科技專題活動。</w:t>
            </w:r>
          </w:p>
          <w:p w14:paraId="41DF0242" w14:textId="77777777" w:rsidR="00DF79EF" w:rsidRDefault="00DF79EF" w:rsidP="00B85A7E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科-J-B1 具備運用科技符號與運算思維進行日常生活的表達與溝通。</w:t>
            </w:r>
          </w:p>
          <w:p w14:paraId="236681C8" w14:textId="77777777" w:rsidR="00DF79EF" w:rsidRDefault="00DF79EF" w:rsidP="00B85A7E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科-J-B2 理解資訊與科技的基本原理，具備</w:t>
            </w:r>
            <w:proofErr w:type="gramStart"/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媒體識讀的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能力，並能了解人與科技、資訊、媒體的互動關係。</w:t>
            </w:r>
          </w:p>
          <w:p w14:paraId="2E8DAD66" w14:textId="77777777" w:rsidR="00DF79EF" w:rsidRDefault="00DF79EF" w:rsidP="00B85A7E">
            <w:r>
              <w:rPr>
                <w:rFonts w:ascii="標楷體" w:eastAsia="標楷體" w:hAnsi="標楷體" w:hint="eastAsia"/>
                <w:sz w:val="24"/>
                <w:szCs w:val="24"/>
                <w:shd w:val="clear" w:color="auto" w:fill="FFFFFF"/>
              </w:rPr>
              <w:t>科-J-C1 理解科技與人文議題，培養科技發展衍生之守法觀念與公民意識。</w:t>
            </w:r>
          </w:p>
        </w:tc>
      </w:tr>
    </w:tbl>
    <w:p w14:paraId="58B185A6" w14:textId="77777777" w:rsidR="00DF79EF" w:rsidRDefault="00DF79EF" w:rsidP="00DF79EF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2D611B68" w14:textId="77777777" w:rsidR="00DF79EF" w:rsidRDefault="00DF79EF" w:rsidP="00DF79EF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 w:rsidRPr="00A77E44">
        <w:rPr>
          <w:rFonts w:ascii="標楷體" w:eastAsia="標楷體" w:hAnsi="標楷體" w:cs="標楷體" w:hint="eastAsia"/>
          <w:sz w:val="24"/>
          <w:szCs w:val="24"/>
        </w:rPr>
        <w:t>四、課程架構：</w:t>
      </w:r>
    </w:p>
    <w:p w14:paraId="0165200E" w14:textId="77777777" w:rsidR="00DF79EF" w:rsidRPr="00EF5A51" w:rsidRDefault="00DF79EF" w:rsidP="00B566B1">
      <w:pPr>
        <w:spacing w:beforeLines="50" w:before="120"/>
        <w:ind w:left="567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EF5A51">
        <w:rPr>
          <w:rFonts w:ascii="標楷體" w:eastAsia="標楷體" w:hAnsi="標楷體" w:cs="標楷體" w:hint="eastAsia"/>
          <w:color w:val="auto"/>
          <w:sz w:val="24"/>
          <w:szCs w:val="24"/>
        </w:rPr>
        <w:t>電腦教室使用規範</w:t>
      </w:r>
    </w:p>
    <w:p w14:paraId="1F8B6033" w14:textId="2D4A9F9F" w:rsidR="00DF79EF" w:rsidRPr="00EF5A51" w:rsidRDefault="00DF79EF" w:rsidP="00B566B1">
      <w:pPr>
        <w:spacing w:beforeLines="50" w:before="120"/>
        <w:ind w:left="567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EF5A51">
        <w:rPr>
          <w:rFonts w:ascii="標楷體" w:eastAsia="標楷體" w:hAnsi="標楷體" w:cs="標楷體" w:hint="eastAsia"/>
          <w:color w:val="auto"/>
          <w:sz w:val="24"/>
          <w:szCs w:val="24"/>
        </w:rPr>
        <w:t>【第4章】資料保護與資訊安全 4-1個人資料</w:t>
      </w:r>
      <w:r w:rsidR="00117EC6">
        <w:rPr>
          <w:rFonts w:ascii="標楷體" w:eastAsia="標楷體" w:hAnsi="標楷體" w:cs="標楷體" w:hint="eastAsia"/>
          <w:color w:val="auto"/>
          <w:sz w:val="24"/>
          <w:szCs w:val="24"/>
        </w:rPr>
        <w:t>的定義</w:t>
      </w:r>
      <w:r w:rsidRPr="00EF5A51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4-2個人資料的保護措施 4-3資訊安全與防範措施</w:t>
      </w:r>
    </w:p>
    <w:p w14:paraId="40F65753" w14:textId="77777777" w:rsidR="00DF79EF" w:rsidRPr="00EF5A51" w:rsidRDefault="00DF79EF" w:rsidP="00B566B1">
      <w:pPr>
        <w:spacing w:line="0" w:lineRule="atLeast"/>
        <w:ind w:left="567"/>
        <w:rPr>
          <w:rFonts w:ascii="標楷體" w:eastAsia="標楷體" w:hAnsi="標楷體" w:cs="標楷體"/>
          <w:bCs/>
          <w:color w:val="auto"/>
          <w:sz w:val="24"/>
          <w:szCs w:val="24"/>
        </w:rPr>
      </w:pP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【第5章】基礎</w:t>
      </w:r>
      <w:r w:rsidRPr="00EF5A51">
        <w:rPr>
          <w:rFonts w:ascii="標楷體" w:eastAsia="標楷體" w:hAnsi="標楷體" w:cs="標楷體" w:hint="eastAsia"/>
          <w:color w:val="auto"/>
          <w:sz w:val="24"/>
          <w:szCs w:val="24"/>
        </w:rPr>
        <w:t>程式設計</w:t>
      </w: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（2）</w:t>
      </w:r>
    </w:p>
    <w:p w14:paraId="10538A5B" w14:textId="6C365B91" w:rsidR="008C2A69" w:rsidRDefault="00DF79EF" w:rsidP="00B566B1">
      <w:pPr>
        <w:spacing w:line="0" w:lineRule="atLeast"/>
        <w:ind w:left="1843" w:firstLine="0"/>
        <w:rPr>
          <w:rFonts w:ascii="標楷體" w:eastAsia="標楷體" w:hAnsi="標楷體" w:cs="標楷體"/>
          <w:bCs/>
          <w:color w:val="auto"/>
          <w:sz w:val="24"/>
          <w:szCs w:val="24"/>
        </w:rPr>
      </w:pP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5-1</w:t>
      </w:r>
      <w:r w:rsidR="00D21A70">
        <w:rPr>
          <w:rFonts w:ascii="標楷體" w:eastAsia="標楷體" w:hAnsi="標楷體" w:cs="標楷體"/>
          <w:bCs/>
          <w:color w:val="auto"/>
          <w:sz w:val="24"/>
          <w:szCs w:val="24"/>
        </w:rPr>
        <w:t xml:space="preserve"> </w:t>
      </w: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 xml:space="preserve">Scratch程式設計-遊戲篇 </w:t>
      </w:r>
      <w:r w:rsidR="008C2A69">
        <w:rPr>
          <w:rFonts w:ascii="標楷體" w:eastAsia="標楷體" w:hAnsi="標楷體" w:cs="標楷體"/>
          <w:bCs/>
          <w:color w:val="auto"/>
          <w:sz w:val="24"/>
          <w:szCs w:val="24"/>
        </w:rPr>
        <w:t xml:space="preserve"> 5-1-1</w:t>
      </w:r>
      <w:r w:rsidR="008C2A69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小狗散步遊戲</w:t>
      </w: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 xml:space="preserve"> </w:t>
      </w:r>
      <w:r w:rsidR="008C2A69">
        <w:rPr>
          <w:rFonts w:ascii="標楷體" w:eastAsia="標楷體" w:hAnsi="標楷體" w:cs="標楷體"/>
          <w:bCs/>
          <w:color w:val="auto"/>
          <w:sz w:val="24"/>
          <w:szCs w:val="24"/>
        </w:rPr>
        <w:t xml:space="preserve"> </w:t>
      </w: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 xml:space="preserve">5-1-2賽馬遊戲  </w:t>
      </w:r>
      <w:r w:rsidR="008C2A69">
        <w:rPr>
          <w:rFonts w:ascii="標楷體" w:eastAsia="標楷體" w:hAnsi="標楷體" w:cs="標楷體"/>
          <w:bCs/>
          <w:color w:val="auto"/>
          <w:sz w:val="24"/>
          <w:szCs w:val="24"/>
        </w:rPr>
        <w:t xml:space="preserve"> </w:t>
      </w: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5-1-3水族箱遊戲  5-1-4打擊魔鬼遊戲</w:t>
      </w:r>
    </w:p>
    <w:p w14:paraId="4580E57A" w14:textId="04E78A6B" w:rsidR="00DF79EF" w:rsidRPr="00EF5A51" w:rsidRDefault="00DF79EF" w:rsidP="00B566B1">
      <w:pPr>
        <w:spacing w:line="0" w:lineRule="atLeast"/>
        <w:ind w:left="1843" w:firstLine="0"/>
        <w:rPr>
          <w:rFonts w:ascii="標楷體" w:eastAsia="標楷體" w:hAnsi="標楷體" w:cs="標楷體"/>
          <w:color w:val="auto"/>
          <w:sz w:val="24"/>
          <w:szCs w:val="24"/>
        </w:rPr>
      </w:pP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5-2</w:t>
      </w:r>
      <w:r w:rsidR="00D21A70">
        <w:rPr>
          <w:rFonts w:ascii="標楷體" w:eastAsia="標楷體" w:hAnsi="標楷體" w:cs="標楷體"/>
          <w:bCs/>
          <w:color w:val="auto"/>
          <w:sz w:val="24"/>
          <w:szCs w:val="24"/>
        </w:rPr>
        <w:t xml:space="preserve"> </w:t>
      </w:r>
      <w:r w:rsidR="00D21A70"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Scratch程式設計-</w:t>
      </w:r>
      <w:r w:rsidR="00D21A70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模擬</w:t>
      </w:r>
      <w:r w:rsidR="00D21A70"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篇</w:t>
      </w:r>
      <w:r w:rsidR="00D21A70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 xml:space="preserve"> </w:t>
      </w:r>
      <w:r w:rsidR="00D21A70">
        <w:rPr>
          <w:rFonts w:ascii="標楷體" w:eastAsia="標楷體" w:hAnsi="標楷體" w:cs="標楷體"/>
          <w:bCs/>
          <w:color w:val="auto"/>
          <w:sz w:val="24"/>
          <w:szCs w:val="24"/>
        </w:rPr>
        <w:t xml:space="preserve"> </w:t>
      </w: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電子琴模擬</w:t>
      </w:r>
    </w:p>
    <w:p w14:paraId="7CF06510" w14:textId="57D00240" w:rsidR="00DF79EF" w:rsidRPr="00EF5A51" w:rsidRDefault="00DF79EF" w:rsidP="00B566B1">
      <w:pPr>
        <w:ind w:left="567"/>
        <w:jc w:val="left"/>
        <w:rPr>
          <w:rFonts w:ascii="標楷體" w:eastAsia="標楷體" w:hAnsi="標楷體" w:cs="標楷體"/>
          <w:color w:val="auto"/>
          <w:sz w:val="24"/>
          <w:szCs w:val="24"/>
        </w:rPr>
      </w:pP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【第6章】數位著作合理使用原則  6-1</w:t>
      </w:r>
      <w:r w:rsidR="00D21A70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數位著作的意義</w:t>
      </w: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 xml:space="preserve">   6-2著作合理使用</w:t>
      </w:r>
      <w:r w:rsidR="00D21A70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的判斷</w:t>
      </w:r>
      <w:r w:rsidRPr="00EF5A51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 xml:space="preserve">  6-3</w:t>
      </w:r>
      <w:r w:rsidR="00D21A70">
        <w:rPr>
          <w:rFonts w:ascii="標楷體" w:eastAsia="標楷體" w:hAnsi="標楷體" w:cs="標楷體" w:hint="eastAsia"/>
          <w:bCs/>
          <w:color w:val="auto"/>
          <w:sz w:val="24"/>
          <w:szCs w:val="24"/>
        </w:rPr>
        <w:t>著作利用的其他建議</w:t>
      </w:r>
    </w:p>
    <w:p w14:paraId="378DCC75" w14:textId="77777777" w:rsidR="00DF79EF" w:rsidRDefault="00DF79EF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3E9B1D05" w14:textId="58D9D358" w:rsidR="00D37619" w:rsidRDefault="00433109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 w:rsidRPr="00902CB0">
        <w:rPr>
          <w:rFonts w:ascii="標楷體" w:eastAsia="標楷體" w:hAnsi="標楷體" w:cs="標楷體" w:hint="eastAsia"/>
          <w:sz w:val="24"/>
          <w:szCs w:val="24"/>
        </w:rPr>
        <w:lastRenderedPageBreak/>
        <w:t>五、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4591" w:type="dxa"/>
        <w:jc w:val="center"/>
        <w:tblLayout w:type="fixed"/>
        <w:tblLook w:val="0600" w:firstRow="0" w:lastRow="0" w:firstColumn="0" w:lastColumn="0" w:noHBand="1" w:noVBand="1"/>
      </w:tblPr>
      <w:tblGrid>
        <w:gridCol w:w="1180"/>
        <w:gridCol w:w="1316"/>
        <w:gridCol w:w="1624"/>
        <w:gridCol w:w="3383"/>
        <w:gridCol w:w="709"/>
        <w:gridCol w:w="1843"/>
        <w:gridCol w:w="1417"/>
        <w:gridCol w:w="1701"/>
        <w:gridCol w:w="1418"/>
      </w:tblGrid>
      <w:tr w:rsidR="00F41CB8" w:rsidRPr="00F41CB8" w14:paraId="23F8E706" w14:textId="77777777" w:rsidTr="007C1F75">
        <w:trPr>
          <w:trHeight w:val="278"/>
          <w:tblHeader/>
          <w:jc w:val="center"/>
        </w:trPr>
        <w:tc>
          <w:tcPr>
            <w:tcW w:w="11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FB51970" w14:textId="77777777" w:rsidR="00F1321D" w:rsidRPr="00F41CB8" w:rsidRDefault="00F1321D" w:rsidP="0097352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19DC89C" w14:textId="77777777" w:rsidR="00F1321D" w:rsidRPr="00F41CB8" w:rsidRDefault="00F1321D" w:rsidP="0097352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338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25EA3A" w14:textId="77777777" w:rsidR="00F1321D" w:rsidRPr="00F41CB8" w:rsidRDefault="00F1321D" w:rsidP="0097352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</w:t>
            </w:r>
            <w:r w:rsidRPr="00F41CB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979FF2" w14:textId="77777777" w:rsidR="00F1321D" w:rsidRPr="00F41CB8" w:rsidRDefault="00F1321D" w:rsidP="0097352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DFB777" w14:textId="77777777" w:rsidR="00F1321D" w:rsidRPr="00F41CB8" w:rsidRDefault="00F1321D" w:rsidP="0097352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F41CB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/</w:t>
            </w: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8E450B" w14:textId="77777777" w:rsidR="00F1321D" w:rsidRPr="00F41CB8" w:rsidRDefault="00F1321D" w:rsidP="0097352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FB97A7" w14:textId="77777777" w:rsidR="00F1321D" w:rsidRPr="00F41CB8" w:rsidRDefault="00F1321D" w:rsidP="0097352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44F5C7A5" w14:textId="77777777" w:rsidR="00F1321D" w:rsidRPr="00F41CB8" w:rsidRDefault="00F1321D" w:rsidP="0097352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F41CB8" w:rsidRPr="00F41CB8" w14:paraId="6FFEC18A" w14:textId="77777777" w:rsidTr="007C1F75">
        <w:trPr>
          <w:trHeight w:val="278"/>
          <w:tblHeader/>
          <w:jc w:val="center"/>
        </w:trPr>
        <w:tc>
          <w:tcPr>
            <w:tcW w:w="11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C3A21B" w14:textId="77777777" w:rsidR="00F1321D" w:rsidRPr="00F41CB8" w:rsidRDefault="00F1321D" w:rsidP="0097352B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22E9FE1" w14:textId="77777777" w:rsidR="00F1321D" w:rsidRPr="00F41CB8" w:rsidRDefault="00F1321D" w:rsidP="0097352B">
            <w:pPr>
              <w:spacing w:line="280" w:lineRule="exac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B84BCF" w14:textId="77777777" w:rsidR="00F1321D" w:rsidRPr="00F41CB8" w:rsidRDefault="00F1321D" w:rsidP="0097352B">
            <w:pPr>
              <w:spacing w:line="280" w:lineRule="exact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338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413291" w14:textId="77777777" w:rsidR="00F1321D" w:rsidRPr="00F41CB8" w:rsidRDefault="00F1321D" w:rsidP="0097352B">
            <w:pPr>
              <w:spacing w:line="280" w:lineRule="exac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3DD3DF" w14:textId="77777777" w:rsidR="00F1321D" w:rsidRPr="00F41CB8" w:rsidRDefault="00F1321D" w:rsidP="0097352B">
            <w:pPr>
              <w:spacing w:line="280" w:lineRule="exac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F5DAC4" w14:textId="77777777" w:rsidR="00F1321D" w:rsidRPr="00F41CB8" w:rsidRDefault="00F1321D" w:rsidP="0097352B">
            <w:pPr>
              <w:spacing w:line="280" w:lineRule="exac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D6795A" w14:textId="77777777" w:rsidR="00F1321D" w:rsidRPr="00F41CB8" w:rsidRDefault="00F1321D" w:rsidP="0097352B">
            <w:pPr>
              <w:spacing w:line="280" w:lineRule="exac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FA5DF8" w14:textId="77777777" w:rsidR="00F1321D" w:rsidRPr="00F41CB8" w:rsidRDefault="00F1321D" w:rsidP="0097352B">
            <w:pPr>
              <w:spacing w:line="280" w:lineRule="exac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</w:tcPr>
          <w:p w14:paraId="1BF3B8A1" w14:textId="77777777" w:rsidR="00F1321D" w:rsidRPr="00F41CB8" w:rsidRDefault="00F1321D" w:rsidP="0097352B">
            <w:pPr>
              <w:spacing w:line="28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41CB8" w:rsidRPr="00F41CB8" w14:paraId="70146372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8D1B3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第一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1DA1B07F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2/16-2/17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CC456" w14:textId="7DEDE732" w:rsidR="00A52C62" w:rsidRPr="00F41CB8" w:rsidRDefault="00A52C62" w:rsidP="006B3CB3">
            <w:pPr>
              <w:pStyle w:val="Default"/>
              <w:spacing w:line="280" w:lineRule="exact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資H-IV-1 個人資料保護。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CB5DFB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運a-IV-1 能落實健康的數位使用習慣與態度。</w:t>
            </w:r>
          </w:p>
          <w:p w14:paraId="56E1208D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運a-IV-2 能了解資訊科技相關之法律、倫理及社會議題，以保護自己與尊重他人。</w:t>
            </w:r>
          </w:p>
          <w:p w14:paraId="22050D08" w14:textId="15AAAE2C" w:rsidR="00A52C62" w:rsidRPr="00F41CB8" w:rsidRDefault="00A52C62" w:rsidP="00D60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運a-IV-3 能具備探索資訊科技之興趣，不受性別限制。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E88581" w14:textId="77777777" w:rsidR="00A52C62" w:rsidRPr="00F41CB8" w:rsidRDefault="00A52C62" w:rsidP="00A52C62">
            <w:pPr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【教學準備】</w:t>
            </w:r>
          </w:p>
          <w:p w14:paraId="2656968F" w14:textId="77777777" w:rsidR="00A52C62" w:rsidRPr="00F41CB8" w:rsidRDefault="00A52C62" w:rsidP="00A52C62">
            <w:pPr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1.電腦教室使用規範。</w:t>
            </w:r>
          </w:p>
          <w:p w14:paraId="62DAA69E" w14:textId="77777777" w:rsidR="00A52C62" w:rsidRPr="00F41CB8" w:rsidRDefault="00A52C62" w:rsidP="00A52C62">
            <w:pPr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2.本學期課程內容進度說明。</w:t>
            </w:r>
          </w:p>
          <w:p w14:paraId="7936DDDA" w14:textId="77777777" w:rsidR="00A52C62" w:rsidRPr="00F41CB8" w:rsidRDefault="00A52C62" w:rsidP="00A52C62">
            <w:pPr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3.課程評量標準。</w:t>
            </w:r>
          </w:p>
          <w:p w14:paraId="48E9E7F6" w14:textId="77777777" w:rsidR="00A52C62" w:rsidRPr="00F41CB8" w:rsidRDefault="00A52C62" w:rsidP="00A52C62">
            <w:pPr>
              <w:spacing w:beforeLines="50" w:before="120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【第4章】資料保護與資訊安全</w:t>
            </w:r>
          </w:p>
          <w:p w14:paraId="50749445" w14:textId="09D76222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4-1個人資料</w:t>
            </w:r>
            <w:r w:rsidR="008C69CE" w:rsidRPr="00F41CB8">
              <w:rPr>
                <w:rFonts w:ascii="標楷體" w:eastAsia="標楷體" w:hAnsi="標楷體" w:cs="標楷體" w:hint="eastAsia"/>
                <w:b/>
                <w:color w:val="auto"/>
              </w:rPr>
              <w:t>的定義</w:t>
            </w:r>
          </w:p>
          <w:p w14:paraId="2AA4BE19" w14:textId="77777777" w:rsidR="008C69CE" w:rsidRPr="00F41CB8" w:rsidRDefault="008C69CE" w:rsidP="008C69CE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1.介紹個人資料的定義及項目。</w:t>
            </w:r>
          </w:p>
          <w:p w14:paraId="0D1D9BC7" w14:textId="77777777" w:rsidR="008C69CE" w:rsidRPr="00F41CB8" w:rsidRDefault="008C69CE" w:rsidP="008C69CE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(1)說明個資法立法目的。</w:t>
            </w:r>
          </w:p>
          <w:p w14:paraId="43EDDAD7" w14:textId="77777777" w:rsidR="008C69CE" w:rsidRPr="00F41CB8" w:rsidRDefault="008C69CE" w:rsidP="008C69CE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(2)說明個資法定義的</w:t>
            </w:r>
            <w:bookmarkStart w:id="0" w:name="_GoBack"/>
            <w:bookmarkEnd w:id="0"/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個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資項目。</w:t>
            </w:r>
          </w:p>
          <w:p w14:paraId="16F130C4" w14:textId="77777777" w:rsidR="008C69CE" w:rsidRPr="00F41CB8" w:rsidRDefault="008C69CE" w:rsidP="008C69CE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(3)說明其他直接或間接識別之資料項目。</w:t>
            </w:r>
          </w:p>
          <w:p w14:paraId="0C8B19D4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4-2個人資料的保護措施</w:t>
            </w:r>
          </w:p>
          <w:p w14:paraId="4F6A88EC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1.介紹公務機關與非公務機關對個人資料的合理利用。</w:t>
            </w:r>
          </w:p>
          <w:p w14:paraId="45139456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2.介紹公務機關與非公務機關對個人資料的安全保護相關規定。</w:t>
            </w:r>
          </w:p>
          <w:p w14:paraId="36D1B410" w14:textId="71FAE5E6" w:rsidR="00A52C62" w:rsidRPr="00F41CB8" w:rsidRDefault="00A52C62" w:rsidP="00D60091">
            <w:pPr>
              <w:ind w:left="218" w:hanging="19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3.介紹個人資料的自我保護措施，例如：</w:t>
            </w:r>
            <w:r w:rsidR="007201EC" w:rsidRPr="00F41CB8">
              <w:rPr>
                <w:rFonts w:ascii="標楷體" w:eastAsia="標楷體" w:hAnsi="標楷體" w:cs="標楷體" w:hint="eastAsia"/>
                <w:bCs/>
                <w:color w:val="auto"/>
              </w:rPr>
              <w:t>妥善保管自己</w:t>
            </w:r>
            <w:proofErr w:type="gramStart"/>
            <w:r w:rsidR="007201EC" w:rsidRPr="00F41CB8">
              <w:rPr>
                <w:rFonts w:ascii="標楷體" w:eastAsia="標楷體" w:hAnsi="標楷體" w:cs="標楷體" w:hint="eastAsia"/>
                <w:bCs/>
                <w:color w:val="auto"/>
              </w:rPr>
              <w:t>個</w:t>
            </w:r>
            <w:proofErr w:type="gramEnd"/>
            <w:r w:rsidR="007201EC" w:rsidRPr="00F41CB8">
              <w:rPr>
                <w:rFonts w:ascii="標楷體" w:eastAsia="標楷體" w:hAnsi="標楷體" w:cs="標楷體" w:hint="eastAsia"/>
                <w:bCs/>
                <w:color w:val="auto"/>
              </w:rPr>
              <w:t>資、使用電腦後，登出帳號或清除紀錄、經常變更密碼、不點選來路不明的網址及程式、安裝防毒軟體且隨時更新等。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F5A095" w14:textId="5F7752B1" w:rsidR="00A52C62" w:rsidRPr="00F41CB8" w:rsidRDefault="00A52C62" w:rsidP="00A52C62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AC330D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0C2F895D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16B57035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3.網路資源</w:t>
            </w:r>
          </w:p>
          <w:p w14:paraId="499E564E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4.本校課程評量標準</w:t>
            </w:r>
          </w:p>
          <w:p w14:paraId="5B1E34A4" w14:textId="5A61B8E3" w:rsidR="00A52C62" w:rsidRPr="00F41CB8" w:rsidRDefault="00A52C62" w:rsidP="008C69CE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5.本校電腦教室規範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FED266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57DA8F82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2.上課表現</w:t>
            </w:r>
          </w:p>
          <w:p w14:paraId="76C06330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30D6607B" w14:textId="4DAA1708" w:rsidR="00A52C62" w:rsidRPr="00F41CB8" w:rsidRDefault="00A52C62" w:rsidP="008C69CE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4.隨堂測驗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426BA5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【性別平等教育】</w:t>
            </w:r>
          </w:p>
          <w:p w14:paraId="3C285556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性J4 認識身體自主權相關議題，維護自己與尊重他人的身體自主權。</w:t>
            </w:r>
          </w:p>
          <w:p w14:paraId="725E8727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2F73C4E0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人J11 運用資訊網絡了解人權相關組織與活動。</w:t>
            </w:r>
          </w:p>
          <w:p w14:paraId="075499D3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【法治教育】</w:t>
            </w:r>
          </w:p>
          <w:p w14:paraId="539DDBF7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法J3 認識法律之意義與制定。</w:t>
            </w:r>
          </w:p>
          <w:p w14:paraId="6A0C61ED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14:paraId="2B400D8D" w14:textId="7815C112" w:rsidR="00A52C62" w:rsidRPr="00F41CB8" w:rsidRDefault="00A52C62" w:rsidP="00915999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品J2 重視群體規範與榮譽。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49CE8" w14:textId="1CA1A8DC" w:rsidR="00A52C62" w:rsidRPr="00F41CB8" w:rsidRDefault="00A52C62" w:rsidP="00A52C62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F41CB8">
              <w:rPr>
                <w:rFonts w:ascii="標楷體" w:eastAsia="標楷體" w:hAnsi="標楷體" w:hint="eastAsia"/>
                <w:bCs/>
                <w:color w:val="auto"/>
              </w:rPr>
              <w:t>2/16開學    2/17補班(2/15課</w:t>
            </w:r>
            <w:proofErr w:type="gramStart"/>
            <w:r w:rsidRPr="00F41CB8">
              <w:rPr>
                <w:rFonts w:ascii="標楷體" w:eastAsia="標楷體" w:hAnsi="標楷體" w:hint="eastAsia"/>
                <w:bCs/>
                <w:color w:val="auto"/>
              </w:rPr>
              <w:t>務</w:t>
            </w:r>
            <w:proofErr w:type="gramEnd"/>
            <w:r w:rsidRPr="00F41CB8">
              <w:rPr>
                <w:rFonts w:ascii="標楷體" w:eastAsia="標楷體" w:hAnsi="標楷體" w:hint="eastAsia"/>
                <w:bCs/>
                <w:color w:val="auto"/>
              </w:rPr>
              <w:t>)</w:t>
            </w:r>
          </w:p>
        </w:tc>
      </w:tr>
      <w:tr w:rsidR="00F41CB8" w:rsidRPr="00F41CB8" w14:paraId="04878280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37ED38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第二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 xml:space="preserve">   2/18-2/24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47142" w14:textId="43C97750" w:rsidR="00A52C62" w:rsidRPr="00F41CB8" w:rsidRDefault="00365DFA" w:rsidP="00365DFA">
            <w:pPr>
              <w:pStyle w:val="Default"/>
              <w:spacing w:line="280" w:lineRule="exact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資H-IV-3 資訊安全。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3EEDBC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運a-IV-1 能落實健康的數位使用習慣與態度。</w:t>
            </w:r>
          </w:p>
          <w:p w14:paraId="12331972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運a-IV-2 能了解資訊科技相關之法律、倫理及社會議題，以保護自己與尊重他人。</w:t>
            </w:r>
          </w:p>
          <w:p w14:paraId="46C9CABE" w14:textId="4D63DD37" w:rsidR="00A52C62" w:rsidRPr="00F41CB8" w:rsidRDefault="00A52C62" w:rsidP="00D60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運a-IV-3 能具備探索資訊科技之興趣，不受性別限制。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2A66AB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lastRenderedPageBreak/>
              <w:t>【第4章】資料保護與資訊安全</w:t>
            </w:r>
          </w:p>
          <w:p w14:paraId="74B15FDF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4-3資訊安全與防範措施</w:t>
            </w:r>
          </w:p>
          <w:p w14:paraId="361C85B2" w14:textId="77777777" w:rsidR="00390F32" w:rsidRPr="00F41CB8" w:rsidRDefault="00390F32" w:rsidP="00390F3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介紹資安意識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的意涵。</w:t>
            </w:r>
          </w:p>
          <w:p w14:paraId="7F41C7C4" w14:textId="77777777" w:rsidR="00390F32" w:rsidRPr="00F41CB8" w:rsidRDefault="00390F32" w:rsidP="00390F32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(1)說明機密性：在資料傳遞與儲存過程中確保其隱密性。</w:t>
            </w:r>
          </w:p>
          <w:p w14:paraId="19999CB2" w14:textId="77777777" w:rsidR="00390F32" w:rsidRPr="00F41CB8" w:rsidRDefault="00390F32" w:rsidP="00390F32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(2)說明完整性：避免資料遭到未經授權的使用者竄改。</w:t>
            </w:r>
          </w:p>
          <w:p w14:paraId="351D211F" w14:textId="77777777" w:rsidR="00390F32" w:rsidRPr="00F41CB8" w:rsidRDefault="00390F32" w:rsidP="002D2906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(3)說明可用性：讓資料隨時保持堪用的狀態。</w:t>
            </w:r>
          </w:p>
          <w:p w14:paraId="398C6E8A" w14:textId="77777777" w:rsidR="00390F32" w:rsidRPr="00F41CB8" w:rsidRDefault="00390F32" w:rsidP="00390F3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2.介紹常見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的資安技術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。</w:t>
            </w:r>
          </w:p>
          <w:p w14:paraId="5B797A86" w14:textId="77777777" w:rsidR="00390F32" w:rsidRPr="00F41CB8" w:rsidRDefault="00390F32" w:rsidP="002D2906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(1)說明數位浮水印：將特定的資訊嵌入數位資料中，並分為顯性與隱性的浮水印。</w:t>
            </w:r>
          </w:p>
          <w:p w14:paraId="5E5E5114" w14:textId="77777777" w:rsidR="00390F32" w:rsidRPr="00F41CB8" w:rsidRDefault="00390F32" w:rsidP="002D2906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(2)說明防火牆：協助保障資訊安全的裝置，有硬體或軟體兩種方式。</w:t>
            </w:r>
          </w:p>
          <w:p w14:paraId="63594368" w14:textId="77777777" w:rsidR="00390F32" w:rsidRPr="00F41CB8" w:rsidRDefault="00390F32" w:rsidP="002D2906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(3)說明加密：將資料或資訊經由加密過程，轉換為無法直接讀取內容的資訊。</w:t>
            </w:r>
          </w:p>
          <w:p w14:paraId="4673A5BA" w14:textId="5BB36C3F" w:rsidR="00A52C62" w:rsidRPr="00F41CB8" w:rsidRDefault="00365DFA" w:rsidP="00D60091">
            <w:pPr>
              <w:ind w:left="218" w:hanging="19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【實作】</w:t>
            </w:r>
            <w:r w:rsidR="00A52C62" w:rsidRPr="00F41CB8">
              <w:rPr>
                <w:rFonts w:ascii="標楷體" w:eastAsia="標楷體" w:hAnsi="標楷體" w:cs="標楷體" w:hint="eastAsia"/>
                <w:color w:val="auto"/>
              </w:rPr>
              <w:t>Word加浮水印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A9AE14" w14:textId="70DC9C02" w:rsidR="00A52C62" w:rsidRPr="00F41CB8" w:rsidRDefault="00A52C62" w:rsidP="00A52C62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9F901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48B28B15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5188297B" w14:textId="2A4A480F" w:rsidR="00A52C62" w:rsidRPr="00F41CB8" w:rsidRDefault="00A52C62" w:rsidP="00A15696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3.網路資源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391E5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2AA0F6E7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2.上課表現</w:t>
            </w:r>
          </w:p>
          <w:p w14:paraId="7C2CC75E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6FAC22F5" w14:textId="645B6586" w:rsidR="00A52C62" w:rsidRPr="00F41CB8" w:rsidRDefault="00A52C62" w:rsidP="00D60091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</w:t>
            </w:r>
            <w:r w:rsidR="00A15696" w:rsidRPr="00F41CB8">
              <w:rPr>
                <w:rFonts w:ascii="標楷體" w:eastAsia="標楷體" w:hAnsi="標楷體" w:cs="標楷體" w:hint="eastAsia"/>
                <w:bCs/>
                <w:color w:val="auto"/>
              </w:rPr>
              <w:t>實作評量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73155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【性別平等教育】</w:t>
            </w:r>
          </w:p>
          <w:p w14:paraId="17BC9134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性J4 認識身體自主權相關議題，維護自己與尊重他人的身體自主權。</w:t>
            </w:r>
          </w:p>
          <w:p w14:paraId="381B2D2A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05A083B8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人J11 運用資訊網絡了解人權相關組織與活動。</w:t>
            </w:r>
          </w:p>
          <w:p w14:paraId="79E9ED0D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lastRenderedPageBreak/>
              <w:t>【法治教育】</w:t>
            </w:r>
          </w:p>
          <w:p w14:paraId="39C5F196" w14:textId="70DB8484" w:rsidR="00A52C62" w:rsidRPr="00F41CB8" w:rsidRDefault="00A52C62" w:rsidP="00A15696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法J3 認識法律之意義與制定。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1E693" w14:textId="77777777" w:rsidR="00A52C62" w:rsidRPr="00F41CB8" w:rsidRDefault="00A52C62" w:rsidP="00A52C62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F41CB8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19-29上學期成績補考       21-22</w:t>
            </w:r>
            <w:proofErr w:type="gramStart"/>
            <w:r w:rsidRPr="00F41CB8">
              <w:rPr>
                <w:rFonts w:ascii="標楷體" w:eastAsia="標楷體" w:hAnsi="標楷體" w:hint="eastAsia"/>
                <w:bCs/>
                <w:color w:val="auto"/>
              </w:rPr>
              <w:t>九</w:t>
            </w:r>
            <w:proofErr w:type="gramEnd"/>
            <w:r w:rsidRPr="00F41CB8">
              <w:rPr>
                <w:rFonts w:ascii="標楷體" w:eastAsia="標楷體" w:hAnsi="標楷體" w:hint="eastAsia"/>
                <w:bCs/>
                <w:color w:val="auto"/>
              </w:rPr>
              <w:t>年級第三次複習考</w:t>
            </w:r>
          </w:p>
        </w:tc>
      </w:tr>
      <w:tr w:rsidR="00F41CB8" w:rsidRPr="00F41CB8" w14:paraId="00241FD9" w14:textId="77777777" w:rsidTr="007C1F75">
        <w:trPr>
          <w:trHeight w:val="604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A62DF5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第三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 xml:space="preserve">   2/25-3/2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DF874" w14:textId="337EA822" w:rsidR="00A52C62" w:rsidRPr="00F41CB8" w:rsidRDefault="00A52C62" w:rsidP="006B3CB3">
            <w:pPr>
              <w:pStyle w:val="Default"/>
              <w:spacing w:line="280" w:lineRule="exact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資H-IV-3 資訊安全。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04F446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運a-IV-1 能落實健康的數位使用習慣與態度。</w:t>
            </w:r>
          </w:p>
          <w:p w14:paraId="621BE5B0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運a-IV-2 能了解資訊科技相關之法律、倫理及社會議題，以保護自己與尊重他人。</w:t>
            </w:r>
          </w:p>
          <w:p w14:paraId="23715BED" w14:textId="63477CFB" w:rsidR="00A52C62" w:rsidRPr="00F41CB8" w:rsidRDefault="00A52C62" w:rsidP="00D60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運a-IV-3 能具備探索資訊科技之興趣，不受性別限制。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92A68A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4-3資訊安全與防範措施</w:t>
            </w:r>
          </w:p>
          <w:p w14:paraId="3D0BD18D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1.介紹什麼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是資安管理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，並認識 3A 安全防護與 4D 防護管理。</w:t>
            </w:r>
          </w:p>
          <w:p w14:paraId="0972EAC3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(1)說明3A安全防護：</w:t>
            </w:r>
          </w:p>
          <w:p w14:paraId="18A4FAD5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sym w:font="Wingdings" w:char="F081"/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認證（第一層）：資訊系統辨別使用者的身分，通過辨識才能進入系統。</w:t>
            </w:r>
          </w:p>
          <w:p w14:paraId="0C377581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sym w:font="Wingdings" w:char="F082"/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授權（第二層）：用於資源的存取控管，根據使用者身分或工作給予對應的權限。</w:t>
            </w:r>
          </w:p>
          <w:p w14:paraId="46A38B36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sym w:font="Wingdings" w:char="F083"/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紀錄（第三層）：詳盡蒐集使用者與系統之間互動的資料，如在系統中進出、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取存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、更動等行為。</w:t>
            </w:r>
          </w:p>
          <w:p w14:paraId="0B207D0C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(2)說明4D防護管理：</w:t>
            </w:r>
          </w:p>
          <w:p w14:paraId="7869F472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sym w:font="Wingdings" w:char="F081"/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嚇阻：讓想入侵者知道風險高而放棄入侵。</w:t>
            </w:r>
          </w:p>
          <w:p w14:paraId="13D3B75F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sym w:font="Wingdings" w:char="F082"/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偵測：系統能及時發現入侵行為。</w:t>
            </w:r>
          </w:p>
          <w:p w14:paraId="3C2E7807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sym w:font="Wingdings" w:char="F083"/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阻延：使入侵行為費時而更容易被發現。</w:t>
            </w:r>
          </w:p>
          <w:p w14:paraId="5DBF6714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sym w:font="Wingdings" w:char="F084"/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禁制：直接阻止入侵行為。</w:t>
            </w:r>
          </w:p>
          <w:p w14:paraId="12E24F7F" w14:textId="77777777" w:rsidR="00A52C62" w:rsidRPr="00F41CB8" w:rsidRDefault="00A52C62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2.練習習作第4章配合題，了解3A安全防護與4D防護管理的概念。</w:t>
            </w:r>
          </w:p>
          <w:p w14:paraId="4B88E2DD" w14:textId="77777777" w:rsidR="00365DFA" w:rsidRPr="00F41CB8" w:rsidRDefault="00A52C62" w:rsidP="00D60091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3.介紹個人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維護資安應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注意的事項，例如：安裝防毒軟體、加密機密文件、避免社交工程攻擊、使用電子郵件應注意事項，包含辨別網路釣魚、判斷郵件的真偽、留意可疑電子郵件的特徵。</w:t>
            </w:r>
          </w:p>
          <w:p w14:paraId="4EE04825" w14:textId="0D4C84A2" w:rsidR="00A52C62" w:rsidRPr="00F41CB8" w:rsidRDefault="00A52C62" w:rsidP="00D60091">
            <w:pPr>
              <w:ind w:left="218" w:hanging="19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eastAsia="標楷體" w:hint="eastAsia"/>
                <w:b/>
                <w:color w:val="auto"/>
              </w:rPr>
              <w:t>【活動】協助學</w:t>
            </w:r>
            <w:proofErr w:type="gramStart"/>
            <w:r w:rsidRPr="00F41CB8">
              <w:rPr>
                <w:rFonts w:eastAsia="標楷體" w:hint="eastAsia"/>
                <w:b/>
                <w:color w:val="auto"/>
              </w:rPr>
              <w:t>務處聯</w:t>
            </w:r>
            <w:proofErr w:type="gramEnd"/>
            <w:r w:rsidRPr="00F41CB8">
              <w:rPr>
                <w:rFonts w:eastAsia="標楷體" w:hint="eastAsia"/>
                <w:b/>
                <w:color w:val="auto"/>
              </w:rPr>
              <w:t>課活動</w:t>
            </w:r>
            <w:proofErr w:type="gramStart"/>
            <w:r w:rsidRPr="00F41CB8">
              <w:rPr>
                <w:rFonts w:eastAsia="標楷體" w:hint="eastAsia"/>
                <w:b/>
                <w:color w:val="auto"/>
              </w:rPr>
              <w:t>網路選</w:t>
            </w:r>
            <w:proofErr w:type="gramEnd"/>
            <w:r w:rsidRPr="00F41CB8">
              <w:rPr>
                <w:rFonts w:eastAsia="標楷體" w:hint="eastAsia"/>
                <w:b/>
                <w:color w:val="auto"/>
              </w:rPr>
              <w:t>社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3CA45D" w14:textId="06B7D475" w:rsidR="00A52C62" w:rsidRPr="00F41CB8" w:rsidRDefault="00A52C62" w:rsidP="00A52C62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E46F2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1CD4A5D5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7B22F2F3" w14:textId="77777777" w:rsidR="00A52C62" w:rsidRPr="00F41CB8" w:rsidRDefault="00A52C62" w:rsidP="00D60091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3.網路資源</w:t>
            </w:r>
          </w:p>
          <w:p w14:paraId="6A7A2CFE" w14:textId="3732FDF1" w:rsidR="00A15696" w:rsidRPr="00F41CB8" w:rsidRDefault="00A15696" w:rsidP="00D60091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4</w:t>
            </w:r>
            <w:r w:rsidRPr="00F41CB8">
              <w:rPr>
                <w:rFonts w:ascii="標楷體" w:eastAsia="標楷體" w:hAnsi="標楷體" w:cs="標楷體"/>
                <w:color w:val="auto"/>
              </w:rPr>
              <w:t>.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校務行政系統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9AB65C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2B52C4EF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2.上課表現</w:t>
            </w:r>
          </w:p>
          <w:p w14:paraId="2159D2AD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6C1D08BA" w14:textId="0DF40620" w:rsidR="00A52C62" w:rsidRPr="00F41CB8" w:rsidRDefault="00A52C62" w:rsidP="00D60091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4.隨堂測驗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9BB3D8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【性別平等教育】</w:t>
            </w:r>
          </w:p>
          <w:p w14:paraId="214F447B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性J4 認識身體自主權相關議題，維護自己與尊重他人的身體自主權。</w:t>
            </w:r>
          </w:p>
          <w:p w14:paraId="7902E272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7EB61F5A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人J11 運用資訊網絡了解人權相關組織與活動。</w:t>
            </w:r>
          </w:p>
          <w:p w14:paraId="2BDDCE49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【法治教育】</w:t>
            </w:r>
          </w:p>
          <w:p w14:paraId="773F9378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法J3 認識法律之意義與制定。</w:t>
            </w:r>
          </w:p>
          <w:p w14:paraId="5D095156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【生涯規劃教育】</w:t>
            </w:r>
          </w:p>
          <w:p w14:paraId="49823C10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proofErr w:type="gramStart"/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涯</w:t>
            </w:r>
            <w:proofErr w:type="gramEnd"/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J2 具備生涯規劃的知識與概念。</w:t>
            </w:r>
          </w:p>
          <w:p w14:paraId="24471A44" w14:textId="77777777" w:rsidR="00A52C62" w:rsidRPr="00F41CB8" w:rsidRDefault="00A52C62" w:rsidP="00915999">
            <w:pPr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proofErr w:type="gramStart"/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涯</w:t>
            </w:r>
            <w:proofErr w:type="gramEnd"/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J3覺察自己的能力與興趣。</w:t>
            </w:r>
          </w:p>
          <w:p w14:paraId="30E4BC76" w14:textId="56C75E1F" w:rsidR="00A52C62" w:rsidRPr="00F41CB8" w:rsidRDefault="00A52C62" w:rsidP="00915999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proofErr w:type="gramStart"/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涯</w:t>
            </w:r>
            <w:proofErr w:type="gramEnd"/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J13 培養生涯規劃及執行的能力。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EBC21" w14:textId="77777777" w:rsidR="00A52C62" w:rsidRPr="00F41CB8" w:rsidRDefault="00A52C62" w:rsidP="00A52C62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color w:val="auto"/>
              </w:rPr>
              <w:t>28和平紀念日放假</w:t>
            </w:r>
          </w:p>
        </w:tc>
      </w:tr>
      <w:tr w:rsidR="00F41CB8" w:rsidRPr="00F41CB8" w14:paraId="1B52EF4D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E683DB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第四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1A5D08A2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3/3-3/9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2A6AD" w14:textId="77777777" w:rsidR="00A52C62" w:rsidRPr="00F41CB8" w:rsidRDefault="00A52C62" w:rsidP="00A52C62">
            <w:pPr>
              <w:pStyle w:val="Default"/>
              <w:ind w:firstLine="0"/>
              <w:jc w:val="left"/>
              <w:rPr>
                <w:rFonts w:eastAsia="標楷體"/>
                <w:bCs/>
                <w:color w:val="auto"/>
                <w:sz w:val="20"/>
                <w:szCs w:val="20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資H-IV-1 個人資料保護。</w:t>
            </w:r>
          </w:p>
          <w:p w14:paraId="7E20E6CE" w14:textId="7E710566" w:rsidR="00A52C62" w:rsidRPr="00F41CB8" w:rsidRDefault="00A52C62" w:rsidP="006B3CB3">
            <w:pPr>
              <w:pStyle w:val="Default"/>
              <w:ind w:firstLine="0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資H-IV-3 資訊安全。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90FFE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運a-IV-1 能落實健康的數位使用習慣與態度。</w:t>
            </w:r>
          </w:p>
          <w:p w14:paraId="18175985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運a-IV-2 能了解資訊科技相關之法律、倫理及社會議題，以保護自己與尊重他人。</w:t>
            </w:r>
          </w:p>
          <w:p w14:paraId="4F437072" w14:textId="52D1F96A" w:rsidR="00A52C62" w:rsidRPr="00F41CB8" w:rsidRDefault="00A52C62" w:rsidP="00D60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運a-IV-3 能具備探索資訊科技之興趣，不受性別限制。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5A36E4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【第4章】資料保護與資訊安全</w:t>
            </w:r>
          </w:p>
          <w:p w14:paraId="0BF8AB70" w14:textId="7B37B68C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第四</w:t>
            </w: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章 習作撰寫</w:t>
            </w:r>
          </w:p>
          <w:p w14:paraId="5DD59CA9" w14:textId="77777777" w:rsidR="00A52C62" w:rsidRPr="00F41CB8" w:rsidRDefault="00A52C62" w:rsidP="00464428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1.練習習作第4章討論題，了解其他間接或直接識別的個人資料定義，以及分享個人資料洩漏的經驗與處理。</w:t>
            </w:r>
          </w:p>
          <w:p w14:paraId="66E7E957" w14:textId="77777777" w:rsidR="00A52C62" w:rsidRPr="00F41CB8" w:rsidRDefault="00A52C62" w:rsidP="00464428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2.練習習作第4章素養題，透過情境了解個資法與資訊安全CIA，以培養科技素養。</w:t>
            </w:r>
          </w:p>
          <w:p w14:paraId="69EFA8A9" w14:textId="236307D5" w:rsidR="00A52C62" w:rsidRPr="00F41CB8" w:rsidRDefault="00A52C62" w:rsidP="00A52C62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3.檢討習作第4章選擇題。</w:t>
            </w:r>
          </w:p>
          <w:p w14:paraId="29302A4E" w14:textId="48A39B50" w:rsidR="00B168B0" w:rsidRPr="00F41CB8" w:rsidRDefault="00B168B0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</w:t>
            </w:r>
            <w:r w:rsidRPr="00F41CB8">
              <w:rPr>
                <w:rFonts w:ascii="標楷體" w:eastAsia="標楷體" w:hAnsi="標楷體" w:cs="標楷體"/>
                <w:bCs/>
                <w:color w:val="auto"/>
              </w:rPr>
              <w:t>.</w:t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檢討習作第4章配合題。</w:t>
            </w:r>
          </w:p>
          <w:p w14:paraId="2A26577A" w14:textId="1B32F134" w:rsidR="00A52C62" w:rsidRPr="00F41CB8" w:rsidRDefault="00B168B0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t>5</w:t>
            </w:r>
            <w:r w:rsidR="00A52C62" w:rsidRPr="00F41CB8">
              <w:rPr>
                <w:rFonts w:ascii="標楷體" w:eastAsia="標楷體" w:hAnsi="標楷體" w:cs="標楷體" w:hint="eastAsia"/>
                <w:bCs/>
                <w:color w:val="auto"/>
              </w:rPr>
              <w:t>.檢討習作第4章討論題。</w:t>
            </w:r>
          </w:p>
          <w:p w14:paraId="1BF6B55F" w14:textId="435AB93E" w:rsidR="00A52C62" w:rsidRPr="00F41CB8" w:rsidRDefault="00B168B0" w:rsidP="00A52C62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t>6</w:t>
            </w:r>
            <w:r w:rsidR="00A52C62" w:rsidRPr="00F41CB8">
              <w:rPr>
                <w:rFonts w:ascii="標楷體" w:eastAsia="標楷體" w:hAnsi="標楷體" w:cs="標楷體" w:hint="eastAsia"/>
                <w:bCs/>
                <w:color w:val="auto"/>
              </w:rPr>
              <w:t>.檢討習作第4章素養題。</w:t>
            </w:r>
          </w:p>
          <w:p w14:paraId="693DB488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43AD8E" w14:textId="6298AD04" w:rsidR="00A52C62" w:rsidRPr="00F41CB8" w:rsidRDefault="00A52C62" w:rsidP="00A52C62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325270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23916051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62660CDB" w14:textId="1B28BDCC" w:rsidR="00A52C62" w:rsidRPr="00F41CB8" w:rsidRDefault="00A52C62" w:rsidP="00D60091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3.網路資源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0601B2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1.小組討論</w:t>
            </w:r>
          </w:p>
          <w:p w14:paraId="527BC12F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2.上課表現</w:t>
            </w:r>
          </w:p>
          <w:p w14:paraId="70AF18C4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0855F83D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4.習作繳交</w:t>
            </w:r>
          </w:p>
          <w:p w14:paraId="00081989" w14:textId="79DB9F0E" w:rsidR="00A52C62" w:rsidRPr="00F41CB8" w:rsidRDefault="00A52C62" w:rsidP="00D60091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5.課堂問</w:t>
            </w:r>
            <w:r w:rsidR="00464428" w:rsidRPr="00F41CB8">
              <w:rPr>
                <w:rFonts w:ascii="標楷體" w:eastAsia="標楷體" w:hAnsi="標楷體" w:cs="標楷體" w:hint="eastAsia"/>
                <w:bCs/>
                <w:color w:val="auto"/>
              </w:rPr>
              <w:t>答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E382E3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【性別平等教育】</w:t>
            </w:r>
          </w:p>
          <w:p w14:paraId="7F21062B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性J4 認識身體自主權相關議題，維護自己與尊重他人的身體自主權。</w:t>
            </w:r>
          </w:p>
          <w:p w14:paraId="30F6994E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7F641E92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人J11 運用資訊網絡了解人權相關組織與活動。</w:t>
            </w:r>
          </w:p>
          <w:p w14:paraId="3EF5D40E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【法治教育】</w:t>
            </w:r>
          </w:p>
          <w:p w14:paraId="51C8466E" w14:textId="77D4F13A" w:rsidR="00A52C62" w:rsidRPr="00F41CB8" w:rsidRDefault="00A52C62" w:rsidP="00915999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法J3 認識法律之意義與制定。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42C381" w14:textId="77777777" w:rsidR="00A52C62" w:rsidRPr="00F41CB8" w:rsidRDefault="00A52C62" w:rsidP="00A52C62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F41CB8" w:rsidRPr="00F41CB8" w14:paraId="1447F2B9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B322BB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第五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 xml:space="preserve">    3/10-3/16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3D75E" w14:textId="77777777" w:rsidR="006B3CB3" w:rsidRPr="00F41CB8" w:rsidRDefault="006B3CB3" w:rsidP="006B3CB3">
            <w:pPr>
              <w:spacing w:line="260" w:lineRule="exact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F41CB8">
              <w:rPr>
                <w:rFonts w:eastAsia="標楷體" w:hint="eastAsia"/>
                <w:bCs/>
                <w:snapToGrid w:val="0"/>
                <w:color w:val="auto"/>
              </w:rPr>
              <w:t xml:space="preserve">P-IV-1 </w:t>
            </w:r>
            <w:r w:rsidRPr="00F41CB8">
              <w:rPr>
                <w:rFonts w:eastAsia="標楷體" w:hint="eastAsia"/>
                <w:bCs/>
                <w:snapToGrid w:val="0"/>
                <w:color w:val="auto"/>
              </w:rPr>
              <w:t>程式語言基本概念、功能及應用。</w:t>
            </w:r>
          </w:p>
          <w:p w14:paraId="0E483DE6" w14:textId="3D0A012C" w:rsidR="00A52C62" w:rsidRPr="00F41CB8" w:rsidRDefault="006B3CB3" w:rsidP="006B3CB3">
            <w:pPr>
              <w:spacing w:line="260" w:lineRule="exact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snapToGrid w:val="0"/>
                <w:color w:val="auto"/>
              </w:rPr>
              <w:t>資</w:t>
            </w:r>
            <w:r w:rsidRPr="00F41CB8">
              <w:rPr>
                <w:rFonts w:eastAsia="標楷體" w:hint="eastAsia"/>
                <w:bCs/>
                <w:snapToGrid w:val="0"/>
                <w:color w:val="auto"/>
              </w:rPr>
              <w:t xml:space="preserve">P-IV-2 </w:t>
            </w:r>
            <w:r w:rsidRPr="00F41CB8">
              <w:rPr>
                <w:rFonts w:eastAsia="標楷體" w:hint="eastAsia"/>
                <w:bCs/>
                <w:snapToGrid w:val="0"/>
                <w:color w:val="auto"/>
              </w:rPr>
              <w:t>結構化程式設計。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6B0508" w14:textId="77777777" w:rsidR="006B3CB3" w:rsidRPr="00F41CB8" w:rsidRDefault="006B3CB3" w:rsidP="006B3CB3">
            <w:pPr>
              <w:spacing w:line="260" w:lineRule="exact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運t-IV-1 能了解資訊系統的基本組成架構與運算原理。</w:t>
            </w:r>
          </w:p>
          <w:p w14:paraId="29ACD80D" w14:textId="77777777" w:rsidR="006B3CB3" w:rsidRPr="00F41CB8" w:rsidRDefault="006B3CB3" w:rsidP="006B3CB3">
            <w:pPr>
              <w:spacing w:line="260" w:lineRule="exact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運t-IV-3 能設計資訊作品以解決生活問題。</w:t>
            </w:r>
          </w:p>
          <w:p w14:paraId="66E943E3" w14:textId="77777777" w:rsidR="006B3CB3" w:rsidRPr="00F41CB8" w:rsidRDefault="006B3CB3" w:rsidP="006B3CB3">
            <w:pPr>
              <w:spacing w:line="260" w:lineRule="exact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運t-IV-4 能應用運算思維解析問題。</w:t>
            </w:r>
          </w:p>
          <w:p w14:paraId="1DDE3B27" w14:textId="77777777" w:rsidR="006B3CB3" w:rsidRPr="00F41CB8" w:rsidRDefault="006B3CB3" w:rsidP="006B3CB3">
            <w:pPr>
              <w:spacing w:line="260" w:lineRule="exact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運p-IV-1 能選用適當的資訊科技組織思維，並進行有效的表達。</w:t>
            </w:r>
          </w:p>
          <w:p w14:paraId="047B4B7E" w14:textId="718FF8EB" w:rsidR="00A52C62" w:rsidRPr="00F41CB8" w:rsidRDefault="006B3CB3" w:rsidP="006B3CB3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運p-IV-2 能利用資訊科技與他人進行有效的互動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795864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lastRenderedPageBreak/>
              <w:t>【第5章】基礎</w:t>
            </w: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程式設計</w:t>
            </w: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（2）</w:t>
            </w:r>
          </w:p>
          <w:p w14:paraId="1A40C182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5-</w:t>
            </w: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1 Scratch</w:t>
            </w: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程式設計-遊戲篇</w:t>
            </w:r>
          </w:p>
          <w:p w14:paraId="414C4F26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5-1-1小狗散步遊戲</w:t>
            </w:r>
          </w:p>
          <w:p w14:paraId="2785441E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1.練習撰寫小狗散步的遊戲劇本。</w:t>
            </w:r>
          </w:p>
          <w:p w14:paraId="3E92E82C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2.問題解析遊戲的步驟。</w:t>
            </w:r>
          </w:p>
          <w:p w14:paraId="24E1BF72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3.練習設計遊戲的舞臺。</w:t>
            </w:r>
          </w:p>
          <w:p w14:paraId="037A3BA1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4.練習設計遊戲的角色及調整角色尺寸。</w:t>
            </w:r>
          </w:p>
          <w:p w14:paraId="034E4058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5.練習撰寫遊戲的程式，並使用計次式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迴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圈的積木。</w:t>
            </w:r>
          </w:p>
          <w:p w14:paraId="6C0733ED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6.練習複製遊戲的角色。</w:t>
            </w:r>
          </w:p>
          <w:p w14:paraId="6B6001A2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7.了解解題複習的心智圖。</w:t>
            </w:r>
          </w:p>
          <w:p w14:paraId="5D2BA267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【課程延伸】</w:t>
            </w:r>
          </w:p>
          <w:p w14:paraId="090BD753" w14:textId="6E0241AD" w:rsidR="00A52C62" w:rsidRPr="00F41CB8" w:rsidRDefault="00A52C62" w:rsidP="006B3CB3">
            <w:pPr>
              <w:spacing w:line="28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可更改劇本，例如：方向角色改變。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50479F" w14:textId="679E7824" w:rsidR="00A52C62" w:rsidRPr="00F41CB8" w:rsidRDefault="00A52C62" w:rsidP="00A52C62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73E54E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0A30AE37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70D868A3" w14:textId="08983566" w:rsidR="00A52C62" w:rsidRPr="00F41CB8" w:rsidRDefault="00A52C62" w:rsidP="00D60091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網路</w:t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452D1F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42E0D867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2.實作評量</w:t>
            </w:r>
          </w:p>
          <w:p w14:paraId="46DAAE9A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4E6912DA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4.上課表現</w:t>
            </w:r>
          </w:p>
          <w:p w14:paraId="3933392A" w14:textId="300504EC" w:rsidR="00A52C62" w:rsidRPr="00F41CB8" w:rsidRDefault="00A52C62" w:rsidP="00D60091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5.作業繳交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9A8F66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14:paraId="037C28B4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閱J2 發展跨文本的比對、分析、深究的能力，以判讀文本知識的正確性。</w:t>
            </w:r>
          </w:p>
          <w:p w14:paraId="4D324367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【生涯規劃教育】</w:t>
            </w:r>
          </w:p>
          <w:p w14:paraId="1C50A13C" w14:textId="77777777" w:rsidR="00A52C62" w:rsidRPr="00F41CB8" w:rsidRDefault="00A52C62" w:rsidP="00915999">
            <w:pPr>
              <w:jc w:val="left"/>
              <w:rPr>
                <w:rFonts w:ascii="標楷體" w:eastAsia="標楷體" w:hAnsi="標楷體"/>
                <w:snapToGrid w:val="0"/>
                <w:color w:val="auto"/>
              </w:rPr>
            </w:pPr>
            <w:proofErr w:type="gramStart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lastRenderedPageBreak/>
              <w:t>涯</w:t>
            </w:r>
            <w:proofErr w:type="gramEnd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t xml:space="preserve"> J3 覺察自己的能力與興趣。</w:t>
            </w:r>
          </w:p>
          <w:p w14:paraId="7D24D526" w14:textId="77777777" w:rsidR="00A52C62" w:rsidRPr="00F41CB8" w:rsidRDefault="00A52C62" w:rsidP="00915999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120B4B" w14:textId="77777777" w:rsidR="00A52C62" w:rsidRPr="00F41CB8" w:rsidRDefault="00A52C62" w:rsidP="00A52C62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color w:val="auto"/>
              </w:rPr>
              <w:lastRenderedPageBreak/>
              <w:t>11課輔、學習扶助、</w:t>
            </w:r>
            <w:proofErr w:type="gramStart"/>
            <w:r w:rsidRPr="00F41CB8">
              <w:rPr>
                <w:rFonts w:ascii="標楷體" w:eastAsia="標楷體" w:hAnsi="標楷體" w:hint="eastAsia"/>
                <w:color w:val="auto"/>
              </w:rPr>
              <w:t>族語班開始</w:t>
            </w:r>
            <w:proofErr w:type="gramEnd"/>
          </w:p>
        </w:tc>
      </w:tr>
      <w:tr w:rsidR="00F41CB8" w:rsidRPr="00F41CB8" w14:paraId="1B39A28B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758B5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第六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7931C8D4" w14:textId="77777777" w:rsidR="00A52C62" w:rsidRPr="00F41CB8" w:rsidRDefault="00A52C62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3/17-3/23</w:t>
            </w:r>
          </w:p>
          <w:p w14:paraId="05F2631B" w14:textId="77777777" w:rsidR="00915999" w:rsidRPr="00F41CB8" w:rsidRDefault="00915999" w:rsidP="0091599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第七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 xml:space="preserve">    3/24-3/30</w:t>
            </w:r>
          </w:p>
          <w:p w14:paraId="1152E5C2" w14:textId="50A586D0" w:rsidR="00915999" w:rsidRPr="00F41CB8" w:rsidRDefault="00915999" w:rsidP="00A52C6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633F7" w14:textId="77777777" w:rsidR="00A52C62" w:rsidRPr="00F41CB8" w:rsidRDefault="00A52C62" w:rsidP="00A52C62">
            <w:pPr>
              <w:pStyle w:val="Default"/>
              <w:ind w:firstLine="0"/>
              <w:jc w:val="left"/>
              <w:rPr>
                <w:rFonts w:eastAsia="標楷體"/>
                <w:bCs/>
                <w:color w:val="auto"/>
                <w:sz w:val="20"/>
                <w:szCs w:val="20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資P-IV-1 程式語言基本概念、功能及應用。</w:t>
            </w:r>
          </w:p>
          <w:p w14:paraId="3444FA53" w14:textId="0C447B47" w:rsidR="00A52C62" w:rsidRPr="00F41CB8" w:rsidRDefault="00A52C62" w:rsidP="00B80760">
            <w:pPr>
              <w:pStyle w:val="Default"/>
              <w:ind w:firstLine="0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資P-IV-2 結構化程式設計。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39FF87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運t-IV-1 能了解資訊系統的基本組成架構與運算原理。</w:t>
            </w:r>
          </w:p>
          <w:p w14:paraId="5E0CA260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運t-IV-3 能設計資訊作品以解決生活問題。</w:t>
            </w:r>
          </w:p>
          <w:p w14:paraId="25BE2FE4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運t-IV-4 能應用運算思維解析問題。</w:t>
            </w:r>
          </w:p>
          <w:p w14:paraId="0C4010B4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運p-IV-1 能選用適當的資訊科技組織思維，並進行有效的表達。</w:t>
            </w:r>
          </w:p>
          <w:p w14:paraId="55441A7E" w14:textId="10CD78D3" w:rsidR="00A52C62" w:rsidRPr="00F41CB8" w:rsidRDefault="00A52C62" w:rsidP="00D60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運p-IV-2 能利用資訊科技與他人進行有效的互動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A0E94E" w14:textId="77777777" w:rsidR="00A52C62" w:rsidRPr="00F41CB8" w:rsidRDefault="00A52C62" w:rsidP="00A52C62">
            <w:pPr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【第5章】基礎程式設計（2）</w:t>
            </w:r>
          </w:p>
          <w:p w14:paraId="79232714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5-1 Scratch程式設計-遊戲篇</w:t>
            </w:r>
          </w:p>
          <w:p w14:paraId="549F30FC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5-1-2賽馬遊戲</w:t>
            </w:r>
          </w:p>
          <w:p w14:paraId="7A272429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1.練習撰寫賽馬的遊戲劇本。</w:t>
            </w:r>
          </w:p>
          <w:p w14:paraId="4AA33952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2.問題解析遊戲的步驟。</w:t>
            </w:r>
          </w:p>
          <w:p w14:paraId="72DAE583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3.練習設計遊戲的舞臺。</w:t>
            </w:r>
          </w:p>
          <w:p w14:paraId="52A3D3EA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4.練習設計遊戲的角色，並自行新增製作新角色。</w:t>
            </w:r>
          </w:p>
          <w:p w14:paraId="7205A5A0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5.練習撰寫遊戲的程式，並使用條件式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迴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圈、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隨機取數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的積木。</w:t>
            </w:r>
          </w:p>
          <w:p w14:paraId="5DAFE15C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6.練習複製遊戲的角色。</w:t>
            </w:r>
          </w:p>
          <w:p w14:paraId="3F65788A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7.了解解題複習的心智圖。</w:t>
            </w:r>
          </w:p>
          <w:p w14:paraId="32CE121C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【課程延伸】</w:t>
            </w:r>
          </w:p>
          <w:p w14:paraId="26999D0E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1.可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將馬改為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各種動物，成為動物賽跑遊戲或改顏色增加趣味性。</w:t>
            </w:r>
          </w:p>
          <w:p w14:paraId="565D1C64" w14:textId="58F23071" w:rsidR="00464428" w:rsidRPr="00F41CB8" w:rsidRDefault="00A52C62" w:rsidP="00B80760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</w:t>
            </w:r>
            <w:r w:rsidR="00464428" w:rsidRPr="00F41CB8">
              <w:rPr>
                <w:rFonts w:ascii="標楷體" w:eastAsia="標楷體" w:hAnsi="標楷體" w:cs="標楷體" w:hint="eastAsia"/>
                <w:bCs/>
                <w:color w:val="auto"/>
              </w:rPr>
              <w:t>加入倒數計時器並槍響音效。</w:t>
            </w:r>
          </w:p>
          <w:p w14:paraId="30B93388" w14:textId="07E0301B" w:rsidR="00A52C62" w:rsidRPr="00F41CB8" w:rsidRDefault="00464428" w:rsidP="00B80760">
            <w:pPr>
              <w:ind w:left="218" w:hanging="19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t>3.</w:t>
            </w:r>
            <w:r w:rsidR="00A52C62" w:rsidRPr="00F41CB8">
              <w:rPr>
                <w:rFonts w:ascii="標楷體" w:eastAsia="標楷體" w:hAnsi="標楷體" w:cs="標楷體" w:hint="eastAsia"/>
                <w:bCs/>
                <w:color w:val="auto"/>
              </w:rPr>
              <w:t>增加清單變數，將數據依次列出。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FAC77D" w14:textId="2453BD03" w:rsidR="00A52C62" w:rsidRPr="00F41CB8" w:rsidRDefault="00BC0A99" w:rsidP="00A52C62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DDF4CC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6804F0B4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20931062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3.網路資源</w:t>
            </w:r>
          </w:p>
          <w:p w14:paraId="6EC3F381" w14:textId="77777777" w:rsidR="00A52C62" w:rsidRPr="00F41CB8" w:rsidRDefault="00A52C62" w:rsidP="00A52C62">
            <w:pPr>
              <w:spacing w:line="280" w:lineRule="exact"/>
              <w:ind w:left="92" w:hanging="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E83972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1BF0ACF3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2.實作評量</w:t>
            </w:r>
          </w:p>
          <w:p w14:paraId="7B279448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38707C3A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4.上課表現</w:t>
            </w:r>
          </w:p>
          <w:p w14:paraId="4E5A9077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5.作業繳交</w:t>
            </w:r>
          </w:p>
          <w:p w14:paraId="6E6187AF" w14:textId="77777777" w:rsidR="00A52C62" w:rsidRPr="00F41CB8" w:rsidRDefault="00A52C62" w:rsidP="00A52C62">
            <w:pPr>
              <w:spacing w:line="280" w:lineRule="exact"/>
              <w:ind w:left="-22" w:hanging="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650571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14:paraId="558E7C38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閱J2 發展跨文本的比對、分析、深究的能力，以判讀文本知識的正確性。</w:t>
            </w:r>
          </w:p>
          <w:p w14:paraId="564044B6" w14:textId="77777777" w:rsidR="00A52C62" w:rsidRPr="00F41CB8" w:rsidRDefault="00A52C62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【生涯規劃教育】</w:t>
            </w:r>
          </w:p>
          <w:p w14:paraId="2E9F2D1A" w14:textId="7A98E82F" w:rsidR="00A52C62" w:rsidRPr="00F41CB8" w:rsidRDefault="00A52C62" w:rsidP="00915999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proofErr w:type="gramStart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t>涯</w:t>
            </w:r>
            <w:proofErr w:type="gramEnd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t xml:space="preserve"> J3 覺察自己的能力與興趣。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4CE9A" w14:textId="77777777" w:rsidR="00915999" w:rsidRPr="00F41CB8" w:rsidRDefault="00915999" w:rsidP="00915999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F41CB8">
              <w:rPr>
                <w:rFonts w:ascii="標楷體" w:eastAsia="標楷體" w:hAnsi="標楷體" w:hint="eastAsia"/>
                <w:bCs/>
                <w:color w:val="auto"/>
              </w:rPr>
              <w:t>28-29第一次定期評量</w:t>
            </w:r>
          </w:p>
          <w:p w14:paraId="2B9200E9" w14:textId="77777777" w:rsidR="00A52C62" w:rsidRPr="00F41CB8" w:rsidRDefault="00A52C62" w:rsidP="00915999">
            <w:pPr>
              <w:ind w:firstLine="0"/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F41CB8" w:rsidRPr="00F41CB8" w14:paraId="5D669BBA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286648" w14:textId="77777777" w:rsidR="00705332" w:rsidRPr="00F41CB8" w:rsidRDefault="00705332" w:rsidP="0070533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lastRenderedPageBreak/>
              <w:t>第八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2F63DDDD" w14:textId="77777777" w:rsidR="00705332" w:rsidRPr="00F41CB8" w:rsidRDefault="00705332" w:rsidP="00705332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3/31-4/6</w:t>
            </w:r>
          </w:p>
          <w:p w14:paraId="25433A62" w14:textId="77777777" w:rsidR="00915999" w:rsidRPr="00F41CB8" w:rsidRDefault="00915999" w:rsidP="0091599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第九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0D1D754F" w14:textId="30D614D7" w:rsidR="00915999" w:rsidRPr="00F41CB8" w:rsidRDefault="00915999" w:rsidP="0091599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4/7-4/13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04CC2" w14:textId="77777777" w:rsidR="00A52C62" w:rsidRPr="00F41CB8" w:rsidRDefault="00A52C62" w:rsidP="00A52C62">
            <w:pPr>
              <w:pStyle w:val="Default"/>
              <w:ind w:firstLine="0"/>
              <w:jc w:val="left"/>
              <w:rPr>
                <w:rFonts w:eastAsia="標楷體"/>
                <w:bCs/>
                <w:color w:val="auto"/>
                <w:sz w:val="20"/>
                <w:szCs w:val="20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資P-IV-1 程式語言基本概念、功能及應用。</w:t>
            </w:r>
          </w:p>
          <w:p w14:paraId="3E29FDC3" w14:textId="06EC80DE" w:rsidR="00A52C62" w:rsidRPr="00F41CB8" w:rsidRDefault="00A52C62" w:rsidP="00B80760">
            <w:pPr>
              <w:pStyle w:val="Default"/>
              <w:ind w:firstLine="0"/>
              <w:jc w:val="left"/>
              <w:rPr>
                <w:rFonts w:eastAsia="標楷體"/>
                <w:color w:val="auto"/>
                <w:sz w:val="20"/>
                <w:szCs w:val="20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資P-IV-2 結構化程式設計。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E0AB90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運t-IV-1 能了解資訊系統的基本組成架構與運算原理。</w:t>
            </w:r>
          </w:p>
          <w:p w14:paraId="7B2274DF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運t-IV-3 能設計資訊作品以解決生活問題。</w:t>
            </w:r>
          </w:p>
          <w:p w14:paraId="73EA8CBD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運t-IV-4 能應用運算思維解析問題。</w:t>
            </w:r>
          </w:p>
          <w:p w14:paraId="08262713" w14:textId="77777777" w:rsidR="00A52C62" w:rsidRPr="00F41CB8" w:rsidRDefault="00A52C62" w:rsidP="00A52C62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運p-IV-1 能選用適當的資訊科技組織思維，並進行有效的表達。</w:t>
            </w:r>
          </w:p>
          <w:p w14:paraId="6BF9062B" w14:textId="283F5677" w:rsidR="00A52C62" w:rsidRPr="00F41CB8" w:rsidRDefault="00A52C62" w:rsidP="00D60091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運p-IV-2 能利用資訊科技與他人進行有效的互動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C1988F" w14:textId="77777777" w:rsidR="00A52C62" w:rsidRPr="00F41CB8" w:rsidRDefault="00A52C62" w:rsidP="00A52C62">
            <w:pPr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【第5章】基礎程式設計（2）</w:t>
            </w:r>
          </w:p>
          <w:p w14:paraId="27067141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5-1 Scratch程式設計-遊戲篇</w:t>
            </w:r>
          </w:p>
          <w:p w14:paraId="3D339325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5-1-3水族箱遊戲</w:t>
            </w:r>
          </w:p>
          <w:p w14:paraId="7EA0C5AF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1.練習撰寫水族箱的遊戲劇本。</w:t>
            </w:r>
          </w:p>
          <w:p w14:paraId="78CCC335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2.問題解析遊戲的步驟。</w:t>
            </w:r>
          </w:p>
          <w:p w14:paraId="6269B32D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3.練習設計遊戲的舞臺。</w:t>
            </w:r>
          </w:p>
          <w:p w14:paraId="0C0BA6FC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4.練習匯入遊戲背景的音效。</w:t>
            </w:r>
          </w:p>
          <w:p w14:paraId="3611B8A9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5.練習設計遊戲的角色。</w:t>
            </w:r>
          </w:p>
          <w:p w14:paraId="60E5FE30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6.練習撰寫遊戲的程式，使用單向選擇結構、無窮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迴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圈、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隨機取數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的積木。</w:t>
            </w:r>
          </w:p>
          <w:p w14:paraId="72556C9F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7.練習複製遊戲的角色。</w:t>
            </w:r>
          </w:p>
          <w:p w14:paraId="52351343" w14:textId="77777777" w:rsidR="00A52C62" w:rsidRPr="00F41CB8" w:rsidRDefault="00A52C62" w:rsidP="00A52C62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8.了解解題複習的心智圖。</w:t>
            </w:r>
          </w:p>
          <w:p w14:paraId="5930C2C9" w14:textId="77777777" w:rsidR="00A52C62" w:rsidRPr="00F41CB8" w:rsidRDefault="00A52C62" w:rsidP="00A52C62">
            <w:pPr>
              <w:spacing w:beforeLines="20" w:before="48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【課程延伸】</w:t>
            </w:r>
          </w:p>
          <w:p w14:paraId="4B6E81C7" w14:textId="3EAD83DE" w:rsidR="00A52C62" w:rsidRPr="00F41CB8" w:rsidRDefault="00A52C62" w:rsidP="00B80760">
            <w:pPr>
              <w:spacing w:line="28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當產生多隻魚的時候，雖可用複製角色的方式，但要較難同時維護，可使用分身的方式可建立多隻魚。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758755" w14:textId="1CEFDD48" w:rsidR="00A52C62" w:rsidRPr="00F41CB8" w:rsidRDefault="00BC0A99" w:rsidP="00A52C62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/>
                <w:color w:val="auto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40CC9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794B77EC" w14:textId="77777777" w:rsidR="00A52C62" w:rsidRPr="00F41CB8" w:rsidRDefault="00A52C62" w:rsidP="00A52C62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5CD5B220" w14:textId="5F449111" w:rsidR="00A52C62" w:rsidRPr="00F41CB8" w:rsidRDefault="00A52C62" w:rsidP="00D60091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網路</w:t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7E2E96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57CE2288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2.實作評量</w:t>
            </w:r>
          </w:p>
          <w:p w14:paraId="1A0FA6C8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657E054B" w14:textId="77777777" w:rsidR="00A52C62" w:rsidRPr="00F41CB8" w:rsidRDefault="00A52C62" w:rsidP="00A52C62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4.上課表現</w:t>
            </w:r>
          </w:p>
          <w:p w14:paraId="0D1F6532" w14:textId="2E9E08C1" w:rsidR="00A52C62" w:rsidRPr="00F41CB8" w:rsidRDefault="00A52C62" w:rsidP="00D60091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5.作業繳交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2AD46" w14:textId="77777777" w:rsidR="00A52C62" w:rsidRPr="00F41CB8" w:rsidRDefault="00A52C62" w:rsidP="00915999">
            <w:pPr>
              <w:autoSpaceDE w:val="0"/>
              <w:adjustRightInd w:val="0"/>
              <w:ind w:right="-3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【閱讀素養教育】</w:t>
            </w:r>
          </w:p>
          <w:p w14:paraId="6A7E5C79" w14:textId="77777777" w:rsidR="00A52C62" w:rsidRPr="00F41CB8" w:rsidRDefault="00A52C62" w:rsidP="00915999">
            <w:pPr>
              <w:autoSpaceDE w:val="0"/>
              <w:adjustRightInd w:val="0"/>
              <w:ind w:right="-3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閱J2 發展跨文本的比對、分析、深究的能力，以判讀文本知識的正確性。</w:t>
            </w:r>
          </w:p>
          <w:p w14:paraId="0CAE8C84" w14:textId="77777777" w:rsidR="00A52C62" w:rsidRPr="00F41CB8" w:rsidRDefault="00A52C62" w:rsidP="00915999">
            <w:pPr>
              <w:autoSpaceDE w:val="0"/>
              <w:adjustRightInd w:val="0"/>
              <w:ind w:right="-3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【海洋教育】</w:t>
            </w:r>
          </w:p>
          <w:p w14:paraId="1F514F6A" w14:textId="77777777" w:rsidR="00A52C62" w:rsidRPr="00F41CB8" w:rsidRDefault="00A52C62" w:rsidP="00915999">
            <w:pPr>
              <w:autoSpaceDE w:val="0"/>
              <w:adjustRightInd w:val="0"/>
              <w:ind w:right="-3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海J19 了解海洋資源之有限性，保護海洋環境。</w:t>
            </w:r>
          </w:p>
          <w:p w14:paraId="0D605679" w14:textId="77777777" w:rsidR="00A52C62" w:rsidRPr="00F41CB8" w:rsidRDefault="00A52C62" w:rsidP="00915999">
            <w:pPr>
              <w:autoSpaceDE w:val="0"/>
              <w:adjustRightInd w:val="0"/>
              <w:ind w:right="-3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【生涯規劃教育】</w:t>
            </w:r>
          </w:p>
          <w:p w14:paraId="43E225F1" w14:textId="77777777" w:rsidR="00A52C62" w:rsidRPr="00F41CB8" w:rsidRDefault="00A52C62" w:rsidP="00915999">
            <w:pPr>
              <w:autoSpaceDE w:val="0"/>
              <w:autoSpaceDN w:val="0"/>
              <w:adjustRightInd w:val="0"/>
              <w:spacing w:line="280" w:lineRule="exact"/>
              <w:ind w:right="-3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涯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J3 覺察自己的能力與興趣。</w:t>
            </w:r>
          </w:p>
          <w:p w14:paraId="55D65B0D" w14:textId="77777777" w:rsidR="00A52C62" w:rsidRPr="00F41CB8" w:rsidRDefault="00A52C62" w:rsidP="00915999">
            <w:pPr>
              <w:autoSpaceDE w:val="0"/>
              <w:adjustRightInd w:val="0"/>
              <w:ind w:right="-3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【環境教育】</w:t>
            </w:r>
          </w:p>
          <w:p w14:paraId="1B6FED06" w14:textId="77777777" w:rsidR="00A52C62" w:rsidRPr="00F41CB8" w:rsidRDefault="00A52C62" w:rsidP="00915999">
            <w:pPr>
              <w:autoSpaceDE w:val="0"/>
              <w:autoSpaceDN w:val="0"/>
              <w:adjustRightInd w:val="0"/>
              <w:spacing w:line="280" w:lineRule="exact"/>
              <w:ind w:right="-3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環J1 了解生物多樣性及環境承載力的重要性。</w:t>
            </w:r>
          </w:p>
          <w:p w14:paraId="2FE4B6DA" w14:textId="77777777" w:rsidR="00A52C62" w:rsidRPr="00F41CB8" w:rsidRDefault="00A52C62" w:rsidP="00915999">
            <w:pPr>
              <w:autoSpaceDE w:val="0"/>
              <w:autoSpaceDN w:val="0"/>
              <w:adjustRightInd w:val="0"/>
              <w:spacing w:line="280" w:lineRule="exact"/>
              <w:ind w:right="-3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環J2 了解人與周遭動物的互動關係，認識動物需求，並關切動物福利。</w:t>
            </w:r>
          </w:p>
          <w:p w14:paraId="0879F467" w14:textId="77777777" w:rsidR="00A52C62" w:rsidRPr="00F41CB8" w:rsidRDefault="00A52C62" w:rsidP="00915999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A2D679" w14:textId="77777777" w:rsidR="00705332" w:rsidRPr="00F41CB8" w:rsidRDefault="00705332" w:rsidP="00A52C62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color w:val="auto"/>
              </w:rPr>
              <w:t>4-7清明節連假</w:t>
            </w:r>
          </w:p>
          <w:p w14:paraId="49A1C099" w14:textId="760A99F3" w:rsidR="00915999" w:rsidRPr="00F41CB8" w:rsidRDefault="00915999" w:rsidP="00A52C62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F41CB8">
              <w:rPr>
                <w:rFonts w:ascii="標楷體" w:eastAsia="標楷體" w:hAnsi="標楷體" w:hint="eastAsia"/>
                <w:color w:val="auto"/>
              </w:rPr>
              <w:t>13校慶</w:t>
            </w:r>
          </w:p>
        </w:tc>
      </w:tr>
      <w:tr w:rsidR="00F41CB8" w:rsidRPr="00F41CB8" w14:paraId="701DE938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C7D44A" w14:textId="77777777" w:rsidR="00C125B7" w:rsidRPr="00F41CB8" w:rsidRDefault="00C125B7" w:rsidP="00C125B7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第十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7E5D3592" w14:textId="77777777" w:rsidR="00C125B7" w:rsidRPr="00F41CB8" w:rsidRDefault="00C125B7" w:rsidP="00C125B7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4/14-4/20</w:t>
            </w:r>
          </w:p>
          <w:p w14:paraId="58DD1AAC" w14:textId="479F6591" w:rsidR="00BC0A99" w:rsidRPr="00F41CB8" w:rsidRDefault="00BC0A99" w:rsidP="00BC0A9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第十一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>4/21-4/27</w:t>
            </w:r>
          </w:p>
          <w:p w14:paraId="254CFE25" w14:textId="08477998" w:rsidR="00BC0A99" w:rsidRPr="00F41CB8" w:rsidRDefault="00BC0A99" w:rsidP="00BC0A9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980288" w14:textId="77777777" w:rsidR="007C1F75" w:rsidRPr="00F41CB8" w:rsidRDefault="007C1F75" w:rsidP="007C1F75">
            <w:pPr>
              <w:pStyle w:val="Default"/>
              <w:ind w:firstLine="0"/>
              <w:jc w:val="left"/>
              <w:rPr>
                <w:rFonts w:eastAsia="標楷體"/>
                <w:bCs/>
                <w:color w:val="auto"/>
                <w:sz w:val="20"/>
                <w:szCs w:val="20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資P-IV-1 程式語言基本概念、功能及應用。</w:t>
            </w:r>
          </w:p>
          <w:p w14:paraId="15BE92A2" w14:textId="19A5DE65" w:rsidR="007C1F75" w:rsidRPr="00F41CB8" w:rsidRDefault="007C1F75" w:rsidP="007C1F75">
            <w:pPr>
              <w:pStyle w:val="Default"/>
              <w:ind w:firstLine="0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資P-IV-2 結構化程式設計。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518B02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運t-IV-1 能了解資訊系統的基本組成架構與運算原理。</w:t>
            </w:r>
          </w:p>
          <w:p w14:paraId="524E75B0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運t-IV-3 能設計資訊作品以解決生活問題。</w:t>
            </w:r>
          </w:p>
          <w:p w14:paraId="2705AFFD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運t-IV-4 能應用運算思維解析問題。</w:t>
            </w:r>
          </w:p>
          <w:p w14:paraId="203D4897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運p-IV-1 能選用適當的資訊科技組織思維，並進行有效的表達。</w:t>
            </w:r>
          </w:p>
          <w:p w14:paraId="4B0C0560" w14:textId="6A168DDD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運p-IV-2 能利用資訊科技與他人進行有效的互動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0EB706" w14:textId="77777777" w:rsidR="007C1F75" w:rsidRPr="00F41CB8" w:rsidRDefault="007C1F75" w:rsidP="007C1F75">
            <w:pPr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lastRenderedPageBreak/>
              <w:t>【第5章】基礎程式設計（2）</w:t>
            </w:r>
          </w:p>
          <w:p w14:paraId="739060C8" w14:textId="77777777" w:rsidR="007C1F75" w:rsidRPr="00F41CB8" w:rsidRDefault="007C1F75" w:rsidP="007C1F75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5-1 Scratch程式設計-遊戲篇</w:t>
            </w:r>
          </w:p>
          <w:p w14:paraId="04DDBF63" w14:textId="77777777" w:rsidR="007C1F75" w:rsidRPr="00F41CB8" w:rsidRDefault="007C1F75" w:rsidP="007C1F75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5-1-5打擊魔鬼遊戲</w:t>
            </w:r>
          </w:p>
          <w:p w14:paraId="4A03EDA4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1.練習撰寫打擊魔鬼的遊戲劇本。</w:t>
            </w:r>
          </w:p>
          <w:p w14:paraId="13C07AA8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2.問題解析遊戲的步驟。</w:t>
            </w:r>
          </w:p>
          <w:p w14:paraId="5A2E3CD9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3.練習設計遊戲的舞臺。</w:t>
            </w:r>
          </w:p>
          <w:p w14:paraId="3AE1250D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4.練習設計遊戲的角色，並自行新增製作新角色與角色造型。</w:t>
            </w:r>
          </w:p>
          <w:p w14:paraId="6A5743DA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5.練習匯入遊戲角色的音效。</w:t>
            </w:r>
          </w:p>
          <w:p w14:paraId="30D3041F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6.練習撰寫遊戲的程式，使用選擇結構、變數、無窮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迴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圈、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隨機取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數、邏輯運算的積木，以及運算結果的條件判斷積木。</w:t>
            </w:r>
          </w:p>
          <w:p w14:paraId="2A51F1C1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7.練習複製遊戲的角色。</w:t>
            </w:r>
          </w:p>
          <w:p w14:paraId="24B44072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8.了解解題複習的心智圖。</w:t>
            </w:r>
          </w:p>
          <w:p w14:paraId="32192C42" w14:textId="77777777" w:rsidR="007C1F75" w:rsidRPr="00F41CB8" w:rsidRDefault="007C1F75" w:rsidP="007C1F75">
            <w:pPr>
              <w:spacing w:beforeLines="20" w:before="48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【課程延伸】</w:t>
            </w:r>
          </w:p>
          <w:p w14:paraId="27371A61" w14:textId="0AC3A776" w:rsidR="007C1F75" w:rsidRPr="00F41CB8" w:rsidRDefault="007C1F75" w:rsidP="007C1F75">
            <w:pPr>
              <w:spacing w:line="28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利用前面介紹，使用分身的方式來建立多隻魔鬼。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FBC14D" w14:textId="3BBA7E43" w:rsidR="007C1F75" w:rsidRPr="00F41CB8" w:rsidRDefault="007C1F75" w:rsidP="007C1F75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8AA5D4" w14:textId="77777777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6E08BFE2" w14:textId="77777777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60335414" w14:textId="60B62355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3.網路資源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7652D0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4453D4B9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2.實作評量</w:t>
            </w:r>
          </w:p>
          <w:p w14:paraId="5F148AE8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3221CDFC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4.上課表現</w:t>
            </w:r>
          </w:p>
          <w:p w14:paraId="2C2D6A72" w14:textId="55E7FF02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5.作業繳交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2ECDFD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14:paraId="5EA129B7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閱J2 發展跨文本的比對、分析、深究的能力，以判讀文本知識的正確性。</w:t>
            </w:r>
          </w:p>
          <w:p w14:paraId="67CA4445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【生涯規劃教育】</w:t>
            </w:r>
          </w:p>
          <w:p w14:paraId="65594F75" w14:textId="55A9EF65" w:rsidR="007C1F75" w:rsidRPr="00F41CB8" w:rsidRDefault="007C1F75" w:rsidP="00915999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proofErr w:type="gramStart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t>涯</w:t>
            </w:r>
            <w:proofErr w:type="gramEnd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t xml:space="preserve"> J3 覺察自己的能力與興趣。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ACE5C4" w14:textId="77777777" w:rsidR="00566D8A" w:rsidRPr="00F41CB8" w:rsidRDefault="00566D8A" w:rsidP="007C1F7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color w:val="auto"/>
              </w:rPr>
              <w:t xml:space="preserve">15校慶補假  </w:t>
            </w:r>
          </w:p>
          <w:p w14:paraId="1AA6E7F8" w14:textId="77777777" w:rsidR="007C1F75" w:rsidRPr="00F41CB8" w:rsidRDefault="00566D8A" w:rsidP="007C1F7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color w:val="auto"/>
              </w:rPr>
              <w:t>16-17</w:t>
            </w:r>
            <w:proofErr w:type="gramStart"/>
            <w:r w:rsidRPr="00F41CB8">
              <w:rPr>
                <w:rFonts w:ascii="標楷體" w:eastAsia="標楷體" w:hAnsi="標楷體" w:hint="eastAsia"/>
                <w:color w:val="auto"/>
              </w:rPr>
              <w:t>九</w:t>
            </w:r>
            <w:proofErr w:type="gramEnd"/>
            <w:r w:rsidRPr="00F41CB8">
              <w:rPr>
                <w:rFonts w:ascii="標楷體" w:eastAsia="標楷體" w:hAnsi="標楷體" w:hint="eastAsia"/>
                <w:color w:val="auto"/>
              </w:rPr>
              <w:t>年級第四次複習考</w:t>
            </w:r>
          </w:p>
          <w:p w14:paraId="2E4A369D" w14:textId="1C0761B9" w:rsidR="00566D8A" w:rsidRPr="00F41CB8" w:rsidRDefault="00566D8A" w:rsidP="007C1F7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color w:val="auto"/>
              </w:rPr>
              <w:t>26</w:t>
            </w:r>
            <w:proofErr w:type="gramStart"/>
            <w:r w:rsidRPr="00F41CB8">
              <w:rPr>
                <w:rFonts w:ascii="標楷體" w:eastAsia="標楷體" w:hAnsi="標楷體" w:hint="eastAsia"/>
                <w:color w:val="auto"/>
              </w:rPr>
              <w:t>七</w:t>
            </w:r>
            <w:proofErr w:type="gramEnd"/>
            <w:r w:rsidRPr="00F41CB8">
              <w:rPr>
                <w:rFonts w:ascii="標楷體" w:eastAsia="標楷體" w:hAnsi="標楷體" w:hint="eastAsia"/>
                <w:color w:val="auto"/>
              </w:rPr>
              <w:t>年級詩詞吟唱比賽</w:t>
            </w:r>
          </w:p>
        </w:tc>
      </w:tr>
      <w:tr w:rsidR="00F41CB8" w:rsidRPr="00F41CB8" w14:paraId="49E367A7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084DAF" w14:textId="77777777" w:rsidR="00BC0A99" w:rsidRPr="00F41CB8" w:rsidRDefault="00BC0A99" w:rsidP="00BC0A9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第十二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</w:p>
          <w:p w14:paraId="08B0B5F4" w14:textId="77777777" w:rsidR="007C1F75" w:rsidRPr="00F41CB8" w:rsidRDefault="00BC0A99" w:rsidP="00BC0A9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4/28-5/4</w:t>
            </w:r>
          </w:p>
          <w:p w14:paraId="3C066A36" w14:textId="1E9C4B03" w:rsidR="00BC0A99" w:rsidRPr="00F41CB8" w:rsidRDefault="00BC0A99" w:rsidP="00BC0A99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第十三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>5/5-5/11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ED585" w14:textId="77777777" w:rsidR="007C1F75" w:rsidRPr="00F41CB8" w:rsidRDefault="007C1F75" w:rsidP="007C1F75">
            <w:pPr>
              <w:pStyle w:val="Default"/>
              <w:ind w:firstLine="0"/>
              <w:jc w:val="left"/>
              <w:rPr>
                <w:rFonts w:eastAsia="標楷體"/>
                <w:bCs/>
                <w:color w:val="auto"/>
                <w:sz w:val="20"/>
                <w:szCs w:val="20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資P-IV-1 程式語言基本概念、功能及應用。</w:t>
            </w:r>
          </w:p>
          <w:p w14:paraId="5D255DA7" w14:textId="18F23419" w:rsidR="007C1F75" w:rsidRPr="00F41CB8" w:rsidRDefault="007C1F75" w:rsidP="007C1F75">
            <w:pPr>
              <w:pStyle w:val="Default"/>
              <w:ind w:firstLine="0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資P-IV-2 結構化程式設計。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C56266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運t-IV-1 能了解資訊系統的基本組成架構與運算原理。</w:t>
            </w:r>
          </w:p>
          <w:p w14:paraId="155CA931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運t-IV-3 能設計資訊作品以解決生活問題。</w:t>
            </w:r>
          </w:p>
          <w:p w14:paraId="1ED370E1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運t-IV-4 能應用運算思維解析問題。</w:t>
            </w:r>
          </w:p>
          <w:p w14:paraId="309E246E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運p-IV-1 能選用適當的資訊科技組織思維，並進行有效的表達。</w:t>
            </w:r>
          </w:p>
          <w:p w14:paraId="7D86A6CE" w14:textId="3DE86EBF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運p-IV-2 能利用資訊科技與他人進行有效的互動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D669D" w14:textId="77777777" w:rsidR="007C1F75" w:rsidRPr="00F41CB8" w:rsidRDefault="007C1F75" w:rsidP="007C1F75">
            <w:pPr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【第5章】基礎程式設計（2）</w:t>
            </w:r>
          </w:p>
          <w:p w14:paraId="6686449D" w14:textId="77777777" w:rsidR="007C1F75" w:rsidRPr="00F41CB8" w:rsidRDefault="007C1F75" w:rsidP="007C1F75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習作第五章</w:t>
            </w:r>
          </w:p>
          <w:p w14:paraId="480321FD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1.練習撰寫打地鼠的遊戲劇本。</w:t>
            </w:r>
          </w:p>
          <w:p w14:paraId="3B3BB06A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(1)練習設計遊戲的舞臺。</w:t>
            </w:r>
          </w:p>
          <w:p w14:paraId="7BEBB39D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(2)練習設計遊戲的角色。</w:t>
            </w:r>
          </w:p>
          <w:p w14:paraId="1C567776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(3)練習撰寫遊戲的程式，使用變數、無窮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迴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圈、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隨機取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數、運算結果的積木。</w:t>
            </w:r>
          </w:p>
          <w:p w14:paraId="3C31B339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2.練習撰寫打雷的遊戲劇本。</w:t>
            </w:r>
          </w:p>
          <w:p w14:paraId="59B564E0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(1)問題解析遊戲的步驟。</w:t>
            </w:r>
          </w:p>
          <w:p w14:paraId="1EEBD70B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(2)練習設計遊戲的舞臺。</w:t>
            </w:r>
          </w:p>
          <w:p w14:paraId="58A58987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(3)練習設計遊戲的角色。</w:t>
            </w:r>
          </w:p>
          <w:p w14:paraId="6199D349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(4)練習匯入遊戲角色的音效。</w:t>
            </w:r>
          </w:p>
          <w:p w14:paraId="654B9027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(5)練習撰寫遊戲的程式，使用選擇結構、變數、無窮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迴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圈、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隨機取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數、邏輯運算的積木，以及運算結果的條件判斷積木。</w:t>
            </w:r>
          </w:p>
          <w:p w14:paraId="31BA368E" w14:textId="1EE612F1" w:rsidR="007C1F75" w:rsidRPr="00F41CB8" w:rsidRDefault="007C1F75" w:rsidP="00BC0A99">
            <w:pPr>
              <w:ind w:left="218" w:hanging="19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3.製作成果繳交。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CBBA08" w14:textId="6917B0D9" w:rsidR="007C1F75" w:rsidRPr="00F41CB8" w:rsidRDefault="003B45F4" w:rsidP="007C1F75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/>
                <w:bCs/>
                <w:color w:val="auto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8F15BC" w14:textId="77777777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1.翰林版習作</w:t>
            </w:r>
          </w:p>
          <w:p w14:paraId="4B41A38A" w14:textId="77777777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2.翰林版教科書</w:t>
            </w:r>
          </w:p>
          <w:p w14:paraId="55AC9394" w14:textId="302BC198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翰林版電子</w:t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EC39B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6092CD8D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2.上課表現</w:t>
            </w:r>
          </w:p>
          <w:p w14:paraId="7AE4758F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297ED8E6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4.實作評量</w:t>
            </w:r>
          </w:p>
          <w:p w14:paraId="58A68A54" w14:textId="0253C36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5.作業繳交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7C03B5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14:paraId="4AA726EC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閱J2 發展跨文本的比對、分析、深究的能力，以判讀文本知識的正確性。</w:t>
            </w:r>
          </w:p>
          <w:p w14:paraId="098D195C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【生涯規劃教育】</w:t>
            </w:r>
          </w:p>
          <w:p w14:paraId="08159222" w14:textId="051287F0" w:rsidR="007C1F75" w:rsidRPr="00F41CB8" w:rsidRDefault="007C1F75" w:rsidP="00915999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proofErr w:type="gramStart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t>涯</w:t>
            </w:r>
            <w:proofErr w:type="gramEnd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t xml:space="preserve"> J3 覺察自己的能力與興趣。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B827F" w14:textId="77777777" w:rsidR="00566D8A" w:rsidRPr="00F41CB8" w:rsidRDefault="00566D8A" w:rsidP="007C1F7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color w:val="auto"/>
              </w:rPr>
              <w:t>3</w:t>
            </w:r>
            <w:proofErr w:type="gramStart"/>
            <w:r w:rsidRPr="00F41CB8">
              <w:rPr>
                <w:rFonts w:ascii="標楷體" w:eastAsia="標楷體" w:hAnsi="標楷體" w:hint="eastAsia"/>
                <w:color w:val="auto"/>
              </w:rPr>
              <w:t>九</w:t>
            </w:r>
            <w:proofErr w:type="gramEnd"/>
            <w:r w:rsidRPr="00F41CB8">
              <w:rPr>
                <w:rFonts w:ascii="標楷體" w:eastAsia="標楷體" w:hAnsi="標楷體" w:hint="eastAsia"/>
                <w:color w:val="auto"/>
              </w:rPr>
              <w:t>年級課輔、學習扶助、</w:t>
            </w:r>
            <w:proofErr w:type="gramStart"/>
            <w:r w:rsidRPr="00F41CB8">
              <w:rPr>
                <w:rFonts w:ascii="標楷體" w:eastAsia="標楷體" w:hAnsi="標楷體" w:hint="eastAsia"/>
                <w:color w:val="auto"/>
              </w:rPr>
              <w:t>族語班結</w:t>
            </w:r>
            <w:proofErr w:type="gramEnd"/>
            <w:r w:rsidRPr="00F41CB8">
              <w:rPr>
                <w:rFonts w:ascii="標楷體" w:eastAsia="標楷體" w:hAnsi="標楷體" w:hint="eastAsia"/>
                <w:color w:val="auto"/>
              </w:rPr>
              <w:t>束</w:t>
            </w:r>
          </w:p>
          <w:p w14:paraId="3E93DF1E" w14:textId="1212A89E" w:rsidR="007C1F75" w:rsidRPr="00F41CB8" w:rsidRDefault="007C1F75" w:rsidP="007C1F7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bCs/>
                <w:color w:val="auto"/>
              </w:rPr>
              <w:t>7-8</w:t>
            </w:r>
            <w:proofErr w:type="gramStart"/>
            <w:r w:rsidRPr="00F41CB8">
              <w:rPr>
                <w:rFonts w:ascii="標楷體" w:eastAsia="標楷體" w:hAnsi="標楷體" w:hint="eastAsia"/>
                <w:bCs/>
                <w:color w:val="auto"/>
              </w:rPr>
              <w:t>九</w:t>
            </w:r>
            <w:proofErr w:type="gramEnd"/>
            <w:r w:rsidRPr="00F41CB8">
              <w:rPr>
                <w:rFonts w:ascii="標楷體" w:eastAsia="標楷體" w:hAnsi="標楷體" w:hint="eastAsia"/>
                <w:bCs/>
                <w:color w:val="auto"/>
              </w:rPr>
              <w:t>年級第二次定期評量</w:t>
            </w:r>
          </w:p>
        </w:tc>
      </w:tr>
      <w:tr w:rsidR="00F41CB8" w:rsidRPr="00F41CB8" w14:paraId="77E12024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A26E0B" w14:textId="77777777" w:rsidR="007C1F75" w:rsidRPr="00F41CB8" w:rsidRDefault="007C1F75" w:rsidP="007C1F75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lastRenderedPageBreak/>
              <w:t>第十四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>5/12-5/18</w:t>
            </w:r>
          </w:p>
          <w:p w14:paraId="340C3EC5" w14:textId="14938395" w:rsidR="00C125B7" w:rsidRPr="00F41CB8" w:rsidRDefault="00C125B7" w:rsidP="007C1F75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第十五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>5/19-5/25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F5A76E" w14:textId="77777777" w:rsidR="007C1F75" w:rsidRPr="00F41CB8" w:rsidRDefault="007C1F75" w:rsidP="007C1F75">
            <w:pPr>
              <w:pStyle w:val="Default"/>
              <w:ind w:firstLine="0"/>
              <w:jc w:val="left"/>
              <w:rPr>
                <w:rFonts w:eastAsia="標楷體"/>
                <w:bCs/>
                <w:color w:val="auto"/>
                <w:sz w:val="20"/>
                <w:szCs w:val="20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資P-IV-1 程式語言基本概念、功能及應用。</w:t>
            </w:r>
          </w:p>
          <w:p w14:paraId="54D0E1E2" w14:textId="1524E501" w:rsidR="007C1F75" w:rsidRPr="00F41CB8" w:rsidRDefault="007C1F75" w:rsidP="007C1F75">
            <w:pPr>
              <w:pStyle w:val="Default"/>
              <w:ind w:firstLine="0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資P-IV-2 結構化程式設計。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721A20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運t-IV-1 能了解資訊系統的基本組成架構與運算原理。</w:t>
            </w:r>
          </w:p>
          <w:p w14:paraId="0B611166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運t-IV-3 能設計資訊作品以解決生活問題。</w:t>
            </w:r>
          </w:p>
          <w:p w14:paraId="25E52C61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運t-IV-4 能應用運算思維解析問題。</w:t>
            </w:r>
          </w:p>
          <w:p w14:paraId="63E45329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運p-IV-1 能選用適當的資訊科技組織思維，並進行有效的表達。</w:t>
            </w:r>
          </w:p>
          <w:p w14:paraId="6C767E87" w14:textId="49574880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運p-IV-2 能利用資訊科技與他人進行有效的互動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8532F6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【第5章】基礎程式設計（2）</w:t>
            </w:r>
          </w:p>
          <w:p w14:paraId="7500E6BF" w14:textId="77777777" w:rsidR="007C1F75" w:rsidRPr="00F41CB8" w:rsidRDefault="007C1F75" w:rsidP="007C1F75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5-2 Scratch程式設計-模擬篇</w:t>
            </w:r>
          </w:p>
          <w:p w14:paraId="3EA1365B" w14:textId="78766D89" w:rsidR="007C1F75" w:rsidRPr="00F41CB8" w:rsidRDefault="007C1F75" w:rsidP="007C1F75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電子琴模擬</w:t>
            </w:r>
          </w:p>
          <w:p w14:paraId="49AF1C65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1.練習撰寫電子琴模擬劇本。</w:t>
            </w:r>
          </w:p>
          <w:p w14:paraId="5DE138A3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2.問題解析模擬情境的步驟。</w:t>
            </w:r>
          </w:p>
          <w:p w14:paraId="2446BF46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3.練習設計模擬的舞臺。</w:t>
            </w:r>
          </w:p>
          <w:p w14:paraId="4924B626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4.練習設計模擬的角色，以及如何匯入與複製角色。</w:t>
            </w:r>
          </w:p>
          <w:p w14:paraId="206CA1DA" w14:textId="3504D399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5.分析電子琴鍵的角色</w:t>
            </w:r>
            <w:r w:rsidR="003B45F4" w:rsidRPr="00F41CB8">
              <w:rPr>
                <w:rFonts w:ascii="標楷體" w:eastAsia="標楷體" w:hAnsi="標楷體" w:cs="標楷體" w:hint="eastAsia"/>
                <w:bCs/>
                <w:color w:val="auto"/>
              </w:rPr>
              <w:t>座</w:t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標位置。</w:t>
            </w:r>
          </w:p>
          <w:p w14:paraId="0289FE11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6.分析電子琴鍵的對應音階。</w:t>
            </w:r>
          </w:p>
          <w:p w14:paraId="02E48BCD" w14:textId="77777777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7.練習撰寫模擬的白鍵與黑鍵程式，並使用擴展的音樂功能、廣播訊息、運算的積木。</w:t>
            </w:r>
          </w:p>
          <w:p w14:paraId="18E102AC" w14:textId="14D3DEBE" w:rsidR="007C1F75" w:rsidRPr="00F41CB8" w:rsidRDefault="007C1F75" w:rsidP="007C1F75">
            <w:pPr>
              <w:ind w:left="218" w:hanging="19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8.練習撰寫模擬小蜜蜂和小星星的音樂演奏程式。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303D41" w14:textId="0A77879F" w:rsidR="007C1F75" w:rsidRPr="00F41CB8" w:rsidRDefault="003B45F4" w:rsidP="007C1F75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/>
                <w:color w:val="auto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974ACC" w14:textId="77777777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761D5D15" w14:textId="77777777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54AAA600" w14:textId="5F88DAE6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網路</w:t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429587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356F2C11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2.實作評量</w:t>
            </w:r>
          </w:p>
          <w:p w14:paraId="04FA61B8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148385A5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4.上課表現</w:t>
            </w:r>
          </w:p>
          <w:p w14:paraId="31AF4177" w14:textId="14AACE74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5.作業繳交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BF04DD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14:paraId="762A927C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閱J2 發展跨文本的比對、分析、深究的能力，以判讀文本知識的正確性。</w:t>
            </w:r>
          </w:p>
          <w:p w14:paraId="5A429728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【生涯規劃教育】</w:t>
            </w:r>
          </w:p>
          <w:p w14:paraId="2B6F488D" w14:textId="47ADB9F7" w:rsidR="007C1F75" w:rsidRPr="00F41CB8" w:rsidRDefault="007C1F75" w:rsidP="00915999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proofErr w:type="gramStart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t>涯</w:t>
            </w:r>
            <w:proofErr w:type="gramEnd"/>
            <w:r w:rsidRPr="00F41CB8">
              <w:rPr>
                <w:rFonts w:ascii="標楷體" w:eastAsia="標楷體" w:hAnsi="標楷體" w:hint="eastAsia"/>
                <w:snapToGrid w:val="0"/>
                <w:color w:val="auto"/>
              </w:rPr>
              <w:t xml:space="preserve"> J3 覺察自己的能力與興趣。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6975A" w14:textId="77777777" w:rsidR="007C1F75" w:rsidRPr="00F41CB8" w:rsidRDefault="007C1F75" w:rsidP="007C1F75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F41CB8">
              <w:rPr>
                <w:rFonts w:ascii="標楷體" w:eastAsia="標楷體" w:hAnsi="標楷體" w:hint="eastAsia"/>
                <w:bCs/>
                <w:color w:val="auto"/>
              </w:rPr>
              <w:t>14-15七八年級第二次定期評量  18-19教育會考</w:t>
            </w:r>
          </w:p>
          <w:p w14:paraId="673F064A" w14:textId="3ED95D85" w:rsidR="00C125B7" w:rsidRPr="00F41CB8" w:rsidRDefault="00C125B7" w:rsidP="007C1F75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bCs/>
                <w:color w:val="auto"/>
              </w:rPr>
              <w:t>21</w:t>
            </w:r>
            <w:proofErr w:type="gramStart"/>
            <w:r w:rsidRPr="00F41CB8">
              <w:rPr>
                <w:rFonts w:ascii="標楷體" w:eastAsia="標楷體" w:hAnsi="標楷體" w:hint="eastAsia"/>
                <w:bCs/>
                <w:color w:val="auto"/>
              </w:rPr>
              <w:t>九</w:t>
            </w:r>
            <w:proofErr w:type="gramEnd"/>
            <w:r w:rsidRPr="00F41CB8">
              <w:rPr>
                <w:rFonts w:ascii="標楷體" w:eastAsia="標楷體" w:hAnsi="標楷體" w:hint="eastAsia"/>
                <w:bCs/>
                <w:color w:val="auto"/>
              </w:rPr>
              <w:t>年級下學期成績補考</w:t>
            </w:r>
          </w:p>
        </w:tc>
      </w:tr>
      <w:tr w:rsidR="00F41CB8" w:rsidRPr="00F41CB8" w14:paraId="542271CB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08F13D" w14:textId="0C797F44" w:rsidR="007C1F75" w:rsidRPr="00F41CB8" w:rsidRDefault="00BC0A99" w:rsidP="007C1F75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第十六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>5/26-6/1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722B9" w14:textId="77777777" w:rsidR="007C1F75" w:rsidRPr="00F41CB8" w:rsidRDefault="007C1F75" w:rsidP="007C1F75">
            <w:pPr>
              <w:pStyle w:val="Default"/>
              <w:ind w:firstLine="0"/>
              <w:jc w:val="left"/>
              <w:rPr>
                <w:rFonts w:eastAsia="標楷體"/>
                <w:bCs/>
                <w:color w:val="auto"/>
                <w:sz w:val="20"/>
                <w:szCs w:val="20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資P-IV-1 程式語言基本概念、功能及應用。</w:t>
            </w:r>
          </w:p>
          <w:p w14:paraId="3A1B9318" w14:textId="791BD7B0" w:rsidR="007C1F75" w:rsidRPr="00F41CB8" w:rsidRDefault="007C1F75" w:rsidP="007C1F75">
            <w:pPr>
              <w:pStyle w:val="Default"/>
              <w:ind w:firstLine="0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資P-IV-2 結構化程式設計。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2E7BE4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運t-IV-1 能了解資訊系統的基本組成架構與運算原理。</w:t>
            </w:r>
          </w:p>
          <w:p w14:paraId="5E53A488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運t-IV-3 能設計資訊作品以解決生活問題。</w:t>
            </w:r>
          </w:p>
          <w:p w14:paraId="49DBD2EB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運t-IV-4 能應用運算思維解析問題。</w:t>
            </w:r>
          </w:p>
          <w:p w14:paraId="11374F3A" w14:textId="77777777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運p-IV-1 能選用適當的資訊科技組織思維，並進行有效的表達。</w:t>
            </w:r>
          </w:p>
          <w:p w14:paraId="4EE6C2B4" w14:textId="11E70CFC" w:rsidR="007C1F75" w:rsidRPr="00F41CB8" w:rsidRDefault="007C1F75" w:rsidP="007C1F7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運p-IV-2 能利用資訊科技與他人進行有效的互動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9D9C4" w14:textId="77777777" w:rsidR="007C1F75" w:rsidRPr="00F41CB8" w:rsidRDefault="007C1F75" w:rsidP="007C1F75">
            <w:pPr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lastRenderedPageBreak/>
              <w:t>【第5章】基礎程式設計（2）</w:t>
            </w:r>
          </w:p>
          <w:p w14:paraId="11541337" w14:textId="77777777" w:rsidR="007C1F75" w:rsidRPr="00F41CB8" w:rsidRDefault="007C1F75" w:rsidP="007C1F75">
            <w:pPr>
              <w:spacing w:beforeLines="20" w:before="48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習作第五章</w:t>
            </w:r>
          </w:p>
          <w:p w14:paraId="5874DE59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1.練習習作第5章選擇題。</w:t>
            </w:r>
          </w:p>
          <w:p w14:paraId="1682E456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2.練習習作第5章素養題，透過情境了解Scratch程式的應用，以培養科技素養。</w:t>
            </w:r>
          </w:p>
          <w:p w14:paraId="367E6F37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3.檢討習作第5章選擇題。</w:t>
            </w:r>
          </w:p>
          <w:p w14:paraId="05C85C12" w14:textId="2B7D5EC2" w:rsidR="007C1F75" w:rsidRPr="00F41CB8" w:rsidRDefault="003B45F4" w:rsidP="003B45F4">
            <w:pPr>
              <w:spacing w:line="28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4.檢討習作第5章素養題。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80C87F" w14:textId="2903A8A2" w:rsidR="007C1F75" w:rsidRPr="00F41CB8" w:rsidRDefault="007C1F75" w:rsidP="007C1F75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691C2E" w14:textId="77777777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1.翰林版習作</w:t>
            </w:r>
          </w:p>
          <w:p w14:paraId="376AD592" w14:textId="77777777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2.翰林版教科書</w:t>
            </w:r>
          </w:p>
          <w:p w14:paraId="5198A58C" w14:textId="1890191C" w:rsidR="007C1F75" w:rsidRPr="00F41CB8" w:rsidRDefault="007C1F75" w:rsidP="007C1F75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3.翰林版電子書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1FFD31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1.小組討論</w:t>
            </w:r>
          </w:p>
          <w:p w14:paraId="45413F94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2.實作評量</w:t>
            </w:r>
          </w:p>
          <w:p w14:paraId="7330F77D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389377BD" w14:textId="77777777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4.上課表現</w:t>
            </w:r>
          </w:p>
          <w:p w14:paraId="6813DDF9" w14:textId="0C6554EC" w:rsidR="007C1F75" w:rsidRPr="00F41CB8" w:rsidRDefault="007C1F75" w:rsidP="007C1F75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5.作業繳交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778B3F" w14:textId="77777777" w:rsidR="007C1F75" w:rsidRPr="00F41CB8" w:rsidRDefault="007C1F75" w:rsidP="00915999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【閱讀素養教育】</w:t>
            </w:r>
          </w:p>
          <w:p w14:paraId="5D378BCC" w14:textId="40EFFDA1" w:rsidR="007C1F75" w:rsidRPr="00F41CB8" w:rsidRDefault="007C1F75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閱J2 發展跨文本的比對、分析、深究的能力，以判讀文本知識的正確性。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AF1FE" w14:textId="77777777" w:rsidR="007C1F75" w:rsidRPr="00F41CB8" w:rsidRDefault="007C1F75" w:rsidP="007C1F75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F41CB8" w:rsidRPr="00F41CB8" w14:paraId="1F552B8C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744E64" w14:textId="0793C482" w:rsidR="003B45F4" w:rsidRPr="00F41CB8" w:rsidRDefault="003B45F4" w:rsidP="003B45F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第十七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>6/2-6/8第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F01D68" w14:textId="1F1FF7FA" w:rsidR="003B45F4" w:rsidRPr="00F41CB8" w:rsidRDefault="003B45F4" w:rsidP="003B45F4">
            <w:pPr>
              <w:pStyle w:val="Default"/>
              <w:ind w:firstLine="0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資H-IV-2 資訊科技合理使用原則。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B8AFF7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14:paraId="59436B9F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14:paraId="06A4F8C6" w14:textId="0A84AB40" w:rsidR="003B45F4" w:rsidRPr="00F41CB8" w:rsidRDefault="003B45F4" w:rsidP="003B45F4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運a-IV-3 能具備探索資訊科技之興趣，不受性別限制。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1CD7B4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第二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冊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第6章數位著作合理使用原則</w:t>
            </w:r>
          </w:p>
          <w:p w14:paraId="388BEA69" w14:textId="77777777" w:rsidR="003B45F4" w:rsidRPr="00F41CB8" w:rsidRDefault="003B45F4" w:rsidP="003B45F4">
            <w:pPr>
              <w:spacing w:line="260" w:lineRule="exact"/>
              <w:jc w:val="left"/>
              <w:rPr>
                <w:b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6-1數位著作的意義</w:t>
            </w:r>
          </w:p>
          <w:p w14:paraId="6AAC85B3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1.介紹數位著作的意涵。</w:t>
            </w:r>
          </w:p>
          <w:p w14:paraId="77920FC5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2.介紹我國的著作權法。</w:t>
            </w:r>
          </w:p>
          <w:p w14:paraId="3974006A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(1)說明立法的目的。</w:t>
            </w:r>
          </w:p>
          <w:p w14:paraId="3240A220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(2)說明著作權法例示的十種著作與衍生著作。</w:t>
            </w:r>
          </w:p>
          <w:p w14:paraId="74986144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3.介紹著作權法中的著作人格權及其權利。</w:t>
            </w:r>
          </w:p>
          <w:p w14:paraId="14D85E06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(1)說明著作人格權的意涵。</w:t>
            </w:r>
          </w:p>
          <w:p w14:paraId="4B9BCA72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(2)說明著作人不得讓與或被繼承著作人格權。</w:t>
            </w:r>
          </w:p>
          <w:p w14:paraId="32B24F15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4.介紹著作權法中的著作財產權及其權利。</w:t>
            </w:r>
          </w:p>
          <w:p w14:paraId="7D90A008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(1)說明著作財產權的意涵及保護期間。</w:t>
            </w:r>
          </w:p>
          <w:p w14:paraId="30585715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(2)說明著作人享有的著作財產權專有權利，包括重製、公開口述、公開播送、改作、移轉所有權及出租其著作。</w:t>
            </w:r>
          </w:p>
          <w:p w14:paraId="481183FD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5.介紹著作受著作權法保護的條件。</w:t>
            </w:r>
          </w:p>
          <w:p w14:paraId="63016610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(1)說明範圍：著作屬於文學、科學、藝術或其他學術範圍。</w:t>
            </w:r>
          </w:p>
          <w:p w14:paraId="47B555E5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(2)說明創作：著作人獨力或與他人合作，透過心智活動所產生的結果。</w:t>
            </w:r>
          </w:p>
          <w:p w14:paraId="12AD031E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(3)說明表達：能讓眾人的感官知覺其創作物的客觀存在。</w:t>
            </w:r>
          </w:p>
          <w:p w14:paraId="01E87D2E" w14:textId="373353A6" w:rsidR="003B45F4" w:rsidRPr="00F41CB8" w:rsidRDefault="003B45F4" w:rsidP="003B45F4">
            <w:pPr>
              <w:ind w:left="218" w:hanging="19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16F87F" w14:textId="6BE60E22" w:rsidR="003B45F4" w:rsidRPr="00F41CB8" w:rsidRDefault="003B45F4" w:rsidP="003B45F4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B90F9B" w14:textId="77777777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1D98A4D2" w14:textId="77777777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3F47EF1D" w14:textId="03F7DB58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3.網路資源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A66448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48620987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2.上課表現</w:t>
            </w:r>
          </w:p>
          <w:p w14:paraId="7414650B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45AD073F" w14:textId="4D755181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4.隨堂測驗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49B1B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【性別平等教育】</w:t>
            </w:r>
          </w:p>
          <w:p w14:paraId="197F1B1A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性J4 認識身體自主權相關議題，維護自己與尊重他人的身體自主權。</w:t>
            </w:r>
          </w:p>
          <w:p w14:paraId="3C3F6214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66A2647E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人J1 認識基本人權的意涵，並了解憲法對人權保障的意義。</w:t>
            </w:r>
          </w:p>
          <w:p w14:paraId="7EF61DB2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14:paraId="42DE3365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品J1 溝通合作與和諧人際關係。</w:t>
            </w:r>
          </w:p>
          <w:p w14:paraId="61667BBC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【法治教育】</w:t>
            </w:r>
          </w:p>
          <w:p w14:paraId="19FBE251" w14:textId="33A5D787" w:rsidR="003B45F4" w:rsidRPr="00F41CB8" w:rsidRDefault="003B45F4" w:rsidP="003B45F4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法J3 認識法律之意義與制定。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25FC83" w14:textId="177D62CE" w:rsidR="003B45F4" w:rsidRPr="00F41CB8" w:rsidRDefault="003B45F4" w:rsidP="003B45F4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F41CB8" w:rsidRPr="00F41CB8" w14:paraId="6A6A2276" w14:textId="77777777" w:rsidTr="007C1F75">
        <w:trPr>
          <w:trHeight w:val="880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745A60" w14:textId="0472B702" w:rsidR="003B45F4" w:rsidRPr="00F41CB8" w:rsidRDefault="003B45F4" w:rsidP="003B45F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lastRenderedPageBreak/>
              <w:t>十八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>6/9-6/15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BD76A" w14:textId="7C4A3606" w:rsidR="003B45F4" w:rsidRPr="00F41CB8" w:rsidRDefault="003B45F4" w:rsidP="003B45F4">
            <w:pPr>
              <w:pStyle w:val="Default"/>
              <w:ind w:firstLine="0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資H-IV-2 資訊科技合理使用原則。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07782B" w14:textId="77777777" w:rsidR="003B45F4" w:rsidRPr="00F41CB8" w:rsidRDefault="003B45F4" w:rsidP="003B45F4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運a-IV-1 能落實健康的數位使用習慣與態度。</w:t>
            </w:r>
          </w:p>
          <w:p w14:paraId="2799EA5B" w14:textId="77777777" w:rsidR="003B45F4" w:rsidRPr="00F41CB8" w:rsidRDefault="003B45F4" w:rsidP="003B45F4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運a-IV-2 能了解資訊科技相關之法律、倫理及社會議題，以保護自己與尊重他人。</w:t>
            </w:r>
          </w:p>
          <w:p w14:paraId="4C43BC5F" w14:textId="56C06BA4" w:rsidR="003B45F4" w:rsidRPr="00F41CB8" w:rsidRDefault="003B45F4" w:rsidP="003B45F4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運a-IV-3 能具備探索資訊科技之興趣，不受性別限制。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3D3B11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第二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冊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第6章數位著作合理使用原則</w:t>
            </w:r>
          </w:p>
          <w:p w14:paraId="560FDDB5" w14:textId="77777777" w:rsidR="003B45F4" w:rsidRPr="00F41CB8" w:rsidRDefault="003B45F4" w:rsidP="003B45F4">
            <w:pPr>
              <w:spacing w:line="260" w:lineRule="exact"/>
              <w:jc w:val="left"/>
              <w:rPr>
                <w:b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6-2著作合理使用的判斷</w:t>
            </w:r>
          </w:p>
          <w:p w14:paraId="39B93D20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1.介紹著作的合理使用。</w:t>
            </w:r>
          </w:p>
          <w:p w14:paraId="126ABC56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(1)說明合理使用的意涵。</w:t>
            </w:r>
          </w:p>
          <w:p w14:paraId="23C7DC34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(2)說明合理使用的目的。</w:t>
            </w:r>
          </w:p>
          <w:p w14:paraId="455769C4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2.介紹合理使用判斷時須注意的要點。</w:t>
            </w:r>
          </w:p>
          <w:p w14:paraId="45816ADB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(1)創作要符合著作權法所界定的著作。</w:t>
            </w:r>
          </w:p>
          <w:p w14:paraId="10ED278E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(2)合理使用是著作權法賦予利用人的許可，而不是權利。</w:t>
            </w:r>
          </w:p>
          <w:p w14:paraId="75133DD0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(3)合理使用的範圍或條件未必相同，著作權法所特別賦予利用人的許可也未必一樣。</w:t>
            </w:r>
          </w:p>
          <w:p w14:paraId="7E373C7C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3介紹合理使用相關範例與解析。</w:t>
            </w:r>
          </w:p>
          <w:p w14:paraId="28185EDA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(1)說明案例1：因個人的研究或學習，下載網路上的著作。</w:t>
            </w:r>
          </w:p>
          <w:p w14:paraId="49FBAA23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(2)說明案例2：因研究寫文章時，引用網路圖文。</w:t>
            </w:r>
          </w:p>
          <w:p w14:paraId="56BACB7E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(3)說明案例3：因學術報告，下載著作人的畫作。</w:t>
            </w:r>
          </w:p>
          <w:p w14:paraId="571D8540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(4)說明案例4：教學時，播放樂曲的一小段曲目。</w:t>
            </w:r>
          </w:p>
          <w:p w14:paraId="228DD858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(5)說明案例5：學生錄音或錄影老師上課內容、自製講義和簡報。</w:t>
            </w:r>
          </w:p>
          <w:p w14:paraId="36B1779E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(6)說明案例6：教學講義引用著作人的著作與圖片，並在課堂播放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公播版影片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。</w:t>
            </w:r>
          </w:p>
          <w:p w14:paraId="5146C575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(7)說明案例7：學校與學生錄影校外講師演講內容。</w:t>
            </w:r>
          </w:p>
          <w:p w14:paraId="23120A46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(8)說明案例8：學校社團海報，下載著作人的圖片並改作。</w:t>
            </w:r>
          </w:p>
          <w:p w14:paraId="0620E112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4.介紹校園常見的合理使用情形。</w:t>
            </w:r>
          </w:p>
          <w:p w14:paraId="36672783" w14:textId="77777777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(1)說明視聽著作公開使用及其例子。</w:t>
            </w:r>
          </w:p>
          <w:p w14:paraId="5D9E718F" w14:textId="2E639A5E" w:rsidR="003B45F4" w:rsidRPr="00F41CB8" w:rsidRDefault="003B45F4" w:rsidP="003B45F4">
            <w:pPr>
              <w:ind w:left="218" w:hanging="196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(2)說明著作的引用及其例子，並了解註明引用著作的格式。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2776E1E" w14:textId="316924C1" w:rsidR="003B45F4" w:rsidRPr="00F41CB8" w:rsidRDefault="003B45F4" w:rsidP="003B45F4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B3CAD2" w14:textId="77777777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7178A870" w14:textId="77777777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5AC82F57" w14:textId="3CE2BBD6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</w:t>
            </w:r>
            <w:r w:rsidRPr="00F41CB8">
              <w:rPr>
                <w:rFonts w:ascii="標楷體" w:eastAsia="標楷體" w:hAnsi="標楷體" w:cs="標楷體" w:hint="eastAsia"/>
                <w:color w:val="auto"/>
              </w:rPr>
              <w:t>網路</w:t>
            </w: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4CD0FD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5AFA685A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2.上課表現</w:t>
            </w:r>
          </w:p>
          <w:p w14:paraId="53823ADB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4CCD1085" w14:textId="4618CE8E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4.隨堂測驗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B9061C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【性別平等教育】</w:t>
            </w:r>
          </w:p>
          <w:p w14:paraId="152C48ED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性J4 認識身體自主權相關議題，維護自己與尊重他人的身體自主權。</w:t>
            </w:r>
          </w:p>
          <w:p w14:paraId="5EF65D06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2C5BA079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人J1 認識基本人權的意涵，並了解憲法對人權保障的意義。</w:t>
            </w:r>
          </w:p>
          <w:p w14:paraId="52280E02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14:paraId="65AE4A93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品J1 溝通合作與和諧人際關係。</w:t>
            </w:r>
          </w:p>
          <w:p w14:paraId="6A6FE029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【法治教育】</w:t>
            </w:r>
          </w:p>
          <w:p w14:paraId="71FF9814" w14:textId="60F78146" w:rsidR="003B45F4" w:rsidRPr="00F41CB8" w:rsidRDefault="003B45F4" w:rsidP="003B45F4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法J3 認識法律之意義與制定。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A2854" w14:textId="40443275" w:rsidR="003B45F4" w:rsidRPr="00F41CB8" w:rsidRDefault="003B45F4" w:rsidP="003B45F4">
            <w:pPr>
              <w:jc w:val="left"/>
              <w:rPr>
                <w:rFonts w:ascii="標楷體" w:eastAsia="標楷體" w:hAnsi="標楷體"/>
                <w:color w:val="auto"/>
              </w:rPr>
            </w:pPr>
            <w:r w:rsidRPr="00F41CB8">
              <w:rPr>
                <w:rFonts w:ascii="標楷體" w:eastAsia="標楷體" w:hAnsi="標楷體" w:hint="eastAsia"/>
                <w:color w:val="auto"/>
              </w:rPr>
              <w:t>11-14畢業典禮</w:t>
            </w:r>
            <w:proofErr w:type="gramStart"/>
            <w:r w:rsidRPr="00F41CB8">
              <w:rPr>
                <w:rFonts w:ascii="標楷體" w:eastAsia="標楷體" w:hAnsi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hint="eastAsia"/>
                <w:color w:val="auto"/>
              </w:rPr>
              <w:t xml:space="preserve"> </w:t>
            </w:r>
            <w:r w:rsidRPr="00F41CB8">
              <w:rPr>
                <w:rFonts w:ascii="標楷體" w:eastAsia="標楷體" w:hAnsi="標楷體" w:hint="eastAsia"/>
                <w:bCs/>
                <w:color w:val="auto"/>
              </w:rPr>
              <w:t xml:space="preserve">          14七八年級藝能科考試               </w:t>
            </w:r>
            <w:r w:rsidRPr="00F41CB8">
              <w:rPr>
                <w:rFonts w:ascii="標楷體" w:eastAsia="標楷體" w:hAnsi="標楷體" w:hint="eastAsia"/>
                <w:color w:val="auto"/>
              </w:rPr>
              <w:t>14七八年級課輔、學習扶助、</w:t>
            </w:r>
            <w:proofErr w:type="gramStart"/>
            <w:r w:rsidRPr="00F41CB8">
              <w:rPr>
                <w:rFonts w:ascii="標楷體" w:eastAsia="標楷體" w:hAnsi="標楷體" w:hint="eastAsia"/>
                <w:color w:val="auto"/>
              </w:rPr>
              <w:t>族語班結</w:t>
            </w:r>
            <w:proofErr w:type="gramEnd"/>
            <w:r w:rsidRPr="00F41CB8">
              <w:rPr>
                <w:rFonts w:ascii="標楷體" w:eastAsia="標楷體" w:hAnsi="標楷體" w:hint="eastAsia"/>
                <w:color w:val="auto"/>
              </w:rPr>
              <w:t>束</w:t>
            </w:r>
          </w:p>
        </w:tc>
      </w:tr>
      <w:tr w:rsidR="00F41CB8" w:rsidRPr="00F41CB8" w14:paraId="55169275" w14:textId="77777777" w:rsidTr="007C1F75">
        <w:trPr>
          <w:trHeight w:val="1158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B90421" w14:textId="08591001" w:rsidR="003B45F4" w:rsidRPr="00F41CB8" w:rsidRDefault="003B45F4" w:rsidP="003B45F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第十九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>6/16-6/22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011BF" w14:textId="1227485A" w:rsidR="003B45F4" w:rsidRPr="00F41CB8" w:rsidRDefault="003B45F4" w:rsidP="003B45F4">
            <w:pPr>
              <w:pStyle w:val="Default"/>
              <w:ind w:firstLine="0"/>
              <w:jc w:val="left"/>
              <w:rPr>
                <w:rFonts w:eastAsia="標楷體"/>
                <w:color w:val="auto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資H-IV-2 資訊科技合理使用原則。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F6A15" w14:textId="77777777" w:rsidR="003B45F4" w:rsidRPr="00F41CB8" w:rsidRDefault="003B45F4" w:rsidP="003B45F4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運a-IV-1 能落實健康的數位使用習慣與態度。</w:t>
            </w:r>
          </w:p>
          <w:p w14:paraId="526562BF" w14:textId="77777777" w:rsidR="003B45F4" w:rsidRPr="00F41CB8" w:rsidRDefault="003B45F4" w:rsidP="003B45F4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運a-IV-2 能了解資訊科技相關之法律、倫理及社會議題，以保護自己與尊重他人。</w:t>
            </w:r>
          </w:p>
          <w:p w14:paraId="5715A939" w14:textId="168A1F4B" w:rsidR="003B45F4" w:rsidRPr="00F41CB8" w:rsidRDefault="003B45F4" w:rsidP="003B45F4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運a-IV-3 能具備探索資訊科技之興趣，不受性別限制。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F34EC" w14:textId="77777777" w:rsidR="003B45F4" w:rsidRPr="00F41CB8" w:rsidRDefault="003B45F4" w:rsidP="003B45F4">
            <w:pPr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【第6章】數位著作合理使用原則</w:t>
            </w:r>
          </w:p>
          <w:p w14:paraId="7D01E0D0" w14:textId="77777777" w:rsidR="003B45F4" w:rsidRPr="00F41CB8" w:rsidRDefault="003B45F4" w:rsidP="003B45F4">
            <w:pPr>
              <w:spacing w:line="260" w:lineRule="exact"/>
              <w:jc w:val="left"/>
              <w:rPr>
                <w:b/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color w:val="auto"/>
              </w:rPr>
              <w:t>6-3著作利用的其他建議</w:t>
            </w: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、</w:t>
            </w:r>
            <w:r w:rsidRPr="00F41CB8">
              <w:rPr>
                <w:rFonts w:ascii="標楷體" w:eastAsia="標楷體" w:hAnsi="標楷體" w:cs="標楷體" w:hint="eastAsia"/>
                <w:b/>
                <w:bCs/>
                <w:snapToGrid w:val="0"/>
                <w:color w:val="auto"/>
              </w:rPr>
              <w:t>習作第6章</w:t>
            </w:r>
          </w:p>
          <w:p w14:paraId="4C1A828C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1.練習習作第6章素養題，透過情境了解著作權法的規範與合理使用。</w:t>
            </w:r>
          </w:p>
          <w:p w14:paraId="300F1FC9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2.檢討習作第6章素養題。</w:t>
            </w:r>
          </w:p>
          <w:p w14:paraId="4F431D36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3.介紹自由軟體的意涵。</w:t>
            </w:r>
          </w:p>
          <w:p w14:paraId="5CC48D7D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4.介紹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開源碼軟體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的意涵。</w:t>
            </w:r>
          </w:p>
          <w:p w14:paraId="7B74CB53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5.介紹創用CC授權。</w:t>
            </w:r>
          </w:p>
          <w:p w14:paraId="4AA923F7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(1)說明創用CC的意涵與創作共用理念。</w:t>
            </w:r>
          </w:p>
          <w:p w14:paraId="55D59B76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(2)說明創用CC的四種主要元素</w:t>
            </w:r>
          </w:p>
          <w:p w14:paraId="7EB9EACF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(3)說明創用CC的六種授權條款。</w:t>
            </w:r>
          </w:p>
          <w:p w14:paraId="3D720B73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6.練習習作第6章選擇題。</w:t>
            </w:r>
          </w:p>
          <w:p w14:paraId="3DBA9478" w14:textId="5B2E052E" w:rsidR="003B45F4" w:rsidRPr="00F41CB8" w:rsidRDefault="003B45F4" w:rsidP="003B45F4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7.練習習作第6章配合題，了解創用CC的授權條款。4.練習習作第6章配合題，了解創用CC的授權條款。</w:t>
            </w:r>
          </w:p>
          <w:p w14:paraId="7509CB91" w14:textId="77777777" w:rsidR="003B45F4" w:rsidRPr="00F41CB8" w:rsidRDefault="003B45F4" w:rsidP="003B45F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3D36E0B" w14:textId="39DE95C3" w:rsidR="003B45F4" w:rsidRPr="00F41CB8" w:rsidRDefault="003B45F4" w:rsidP="003B45F4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242F56" w14:textId="77777777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2638B363" w14:textId="77777777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684698D5" w14:textId="77777777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3.翰林版習作</w:t>
            </w:r>
          </w:p>
          <w:p w14:paraId="313152EB" w14:textId="7762023C" w:rsidR="003B45F4" w:rsidRPr="00F41CB8" w:rsidRDefault="003B45F4" w:rsidP="003B45F4">
            <w:pPr>
              <w:ind w:left="205" w:hanging="203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4.網路資源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FCB65B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4AEC6C97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2.上課表現</w:t>
            </w:r>
          </w:p>
          <w:p w14:paraId="6B0ECB26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31945908" w14:textId="77777777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4.小組討論</w:t>
            </w:r>
          </w:p>
          <w:p w14:paraId="4C46E0AE" w14:textId="232854DC" w:rsidR="003B45F4" w:rsidRPr="00F41CB8" w:rsidRDefault="003B45F4" w:rsidP="003B45F4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5.習作繳交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4C444D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【性別平等教育】</w:t>
            </w:r>
          </w:p>
          <w:p w14:paraId="51E529A5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性J4 認識身體自主權相關議題，維護自己與尊重他人的身體自主權。</w:t>
            </w:r>
          </w:p>
          <w:p w14:paraId="5F7B7974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1EEF412B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人J1 認識基本人權的意涵，並了解憲法對人權保障的意義。</w:t>
            </w:r>
          </w:p>
          <w:p w14:paraId="5BA3C2EB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14:paraId="3479A955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品J1 溝通合作與和諧人際關係。</w:t>
            </w:r>
          </w:p>
          <w:p w14:paraId="3A61F44D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【法治教育】</w:t>
            </w:r>
          </w:p>
          <w:p w14:paraId="56264ED9" w14:textId="5AE60051" w:rsidR="003B45F4" w:rsidRPr="00F41CB8" w:rsidRDefault="003B45F4" w:rsidP="003B45F4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標楷體" w:eastAsia="標楷體" w:hAnsi="標楷體" w:cs="DFKaiShu-SB-Estd-BF"/>
                <w:color w:val="auto"/>
                <w:sz w:val="24"/>
                <w:szCs w:val="24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法J3 認識法律之意義與制定。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ABBA4B" w14:textId="54036B6F" w:rsidR="003B45F4" w:rsidRPr="00F41CB8" w:rsidRDefault="003B45F4" w:rsidP="003B45F4">
            <w:pPr>
              <w:jc w:val="left"/>
              <w:rPr>
                <w:rFonts w:ascii="標楷體" w:eastAsia="標楷體" w:hAnsi="標楷體"/>
                <w:color w:val="auto"/>
              </w:rPr>
            </w:pPr>
          </w:p>
        </w:tc>
      </w:tr>
      <w:tr w:rsidR="00F41CB8" w:rsidRPr="00F41CB8" w14:paraId="224C8596" w14:textId="77777777" w:rsidTr="004E4D80">
        <w:trPr>
          <w:trHeight w:val="1158"/>
          <w:jc w:val="center"/>
        </w:trPr>
        <w:tc>
          <w:tcPr>
            <w:tcW w:w="11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D3B8B" w14:textId="5BC7A68A" w:rsidR="003B45F4" w:rsidRPr="00F41CB8" w:rsidRDefault="003B45F4" w:rsidP="003B45F4">
            <w:pPr>
              <w:spacing w:line="28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第二十</w:t>
            </w:r>
            <w:proofErr w:type="gramStart"/>
            <w:r w:rsidRPr="00F41CB8">
              <w:rPr>
                <w:rFonts w:ascii="標楷體" w:eastAsia="標楷體" w:hAnsi="標楷體" w:cs="標楷體" w:hint="eastAsia"/>
                <w:color w:val="auto"/>
              </w:rPr>
              <w:t>週</w:t>
            </w:r>
            <w:proofErr w:type="gramEnd"/>
            <w:r w:rsidRPr="00F41CB8">
              <w:rPr>
                <w:rFonts w:ascii="標楷體" w:eastAsia="標楷體" w:hAnsi="標楷體" w:cs="標楷體" w:hint="eastAsia"/>
                <w:color w:val="auto"/>
              </w:rPr>
              <w:t>6/23-6/29</w:t>
            </w:r>
          </w:p>
        </w:tc>
        <w:tc>
          <w:tcPr>
            <w:tcW w:w="13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1FA1E" w14:textId="68921EC9" w:rsidR="003B45F4" w:rsidRPr="00F41CB8" w:rsidRDefault="003B45F4" w:rsidP="003B45F4">
            <w:pPr>
              <w:pStyle w:val="Default"/>
              <w:ind w:firstLine="0"/>
              <w:jc w:val="left"/>
              <w:rPr>
                <w:rFonts w:eastAsia="標楷體"/>
                <w:bCs/>
                <w:color w:val="auto"/>
                <w:sz w:val="20"/>
                <w:szCs w:val="20"/>
              </w:rPr>
            </w:pPr>
            <w:r w:rsidRPr="00F41CB8">
              <w:rPr>
                <w:rFonts w:eastAsia="標楷體" w:hint="eastAsia"/>
                <w:bCs/>
                <w:color w:val="auto"/>
                <w:sz w:val="20"/>
                <w:szCs w:val="20"/>
              </w:rPr>
              <w:t>資H-IV-2 資訊科技合理使用原則。</w:t>
            </w:r>
          </w:p>
        </w:tc>
        <w:tc>
          <w:tcPr>
            <w:tcW w:w="1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3EB72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運a-IV-1 能落實健康的數位使用習慣與態度。</w:t>
            </w:r>
          </w:p>
          <w:p w14:paraId="395C59DE" w14:textId="77777777" w:rsidR="003B45F4" w:rsidRPr="00F41CB8" w:rsidRDefault="003B45F4" w:rsidP="003B45F4">
            <w:pPr>
              <w:spacing w:line="260" w:lineRule="exact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t>運a-IV-2 能了解資訊科技相關之法律、倫理及社會議題，以保護自己與尊重他人。</w:t>
            </w:r>
          </w:p>
          <w:p w14:paraId="70753AB2" w14:textId="26F0713E" w:rsidR="003B45F4" w:rsidRPr="00F41CB8" w:rsidRDefault="003B45F4" w:rsidP="003B45F4">
            <w:pPr>
              <w:ind w:firstLine="0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snapToGrid w:val="0"/>
                <w:color w:val="auto"/>
              </w:rPr>
              <w:lastRenderedPageBreak/>
              <w:t>運a-IV-3 能具備探索資訊科技之興趣，不受性別限制。</w:t>
            </w:r>
          </w:p>
        </w:tc>
        <w:tc>
          <w:tcPr>
            <w:tcW w:w="33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A6BD37" w14:textId="77777777" w:rsidR="004E4D80" w:rsidRPr="00F41CB8" w:rsidRDefault="004E4D80" w:rsidP="004E4D80">
            <w:pPr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bCs/>
                <w:color w:val="auto"/>
              </w:rPr>
              <w:lastRenderedPageBreak/>
              <w:t>【第6章】數位著作合理使用原則</w:t>
            </w:r>
          </w:p>
          <w:p w14:paraId="1CE51A4D" w14:textId="7C224726" w:rsidR="003B45F4" w:rsidRPr="00F41CB8" w:rsidRDefault="003B45F4" w:rsidP="003B45F4">
            <w:pPr>
              <w:spacing w:line="260" w:lineRule="exact"/>
              <w:jc w:val="left"/>
              <w:rPr>
                <w:b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/>
                <w:snapToGrid w:val="0"/>
                <w:color w:val="auto"/>
              </w:rPr>
              <w:t>習作第6章</w:t>
            </w:r>
          </w:p>
          <w:p w14:paraId="1C2EBF09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1.練習習作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第6章簡答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題，了解創用CC的意義與授權方式，以及著作的合理使用原則。</w:t>
            </w:r>
          </w:p>
          <w:p w14:paraId="4863858D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2.練習習作第6章討論題，了解註明引用的格式、著作權的合理使用、自由軟體的運用。</w:t>
            </w:r>
          </w:p>
          <w:p w14:paraId="2D073E6D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3.檢討習作第6章選擇題。</w:t>
            </w:r>
          </w:p>
          <w:p w14:paraId="09F2AB06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4.檢討習作第6章配合題。</w:t>
            </w:r>
          </w:p>
          <w:p w14:paraId="3D97CD56" w14:textId="77777777" w:rsidR="003B45F4" w:rsidRPr="00F41CB8" w:rsidRDefault="003B45F4" w:rsidP="004E4D80">
            <w:pPr>
              <w:ind w:left="218" w:hanging="196"/>
              <w:jc w:val="left"/>
              <w:rPr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5.檢討習作</w:t>
            </w:r>
            <w:proofErr w:type="gramStart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第6章簡答</w:t>
            </w:r>
            <w:proofErr w:type="gramEnd"/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題。</w:t>
            </w:r>
          </w:p>
          <w:p w14:paraId="5C59AAC9" w14:textId="03AD3303" w:rsidR="003B45F4" w:rsidRPr="00F41CB8" w:rsidRDefault="003B45F4" w:rsidP="004E4D80">
            <w:pPr>
              <w:ind w:left="218" w:hanging="196"/>
              <w:jc w:val="left"/>
              <w:rPr>
                <w:rFonts w:ascii="標楷體" w:eastAsia="標楷體" w:hAnsi="標楷體" w:cs="標楷體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6.檢討習作第6章討論題。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F9BF0D" w14:textId="268ABA9B" w:rsidR="003B45F4" w:rsidRPr="00F41CB8" w:rsidRDefault="003B45F4" w:rsidP="004E4D80">
            <w:pPr>
              <w:spacing w:line="28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A1E8F3" w14:textId="77777777" w:rsidR="00A15696" w:rsidRPr="00F41CB8" w:rsidRDefault="00A15696" w:rsidP="00A15696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1.翰林版教科書</w:t>
            </w:r>
          </w:p>
          <w:p w14:paraId="5E726BF8" w14:textId="77777777" w:rsidR="00A15696" w:rsidRPr="00F41CB8" w:rsidRDefault="00A15696" w:rsidP="00A15696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2.翰林版電子書</w:t>
            </w:r>
          </w:p>
          <w:p w14:paraId="66A5040D" w14:textId="77777777" w:rsidR="00A15696" w:rsidRPr="00F41CB8" w:rsidRDefault="00A15696" w:rsidP="00A15696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3.翰林版習作</w:t>
            </w:r>
          </w:p>
          <w:p w14:paraId="66235459" w14:textId="63994ECC" w:rsidR="003B45F4" w:rsidRPr="00F41CB8" w:rsidRDefault="00A15696" w:rsidP="00A15696">
            <w:pPr>
              <w:ind w:left="205" w:hanging="203"/>
              <w:jc w:val="left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color w:val="auto"/>
              </w:rPr>
              <w:t>4.網路資源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1CFC01" w14:textId="77777777" w:rsidR="00A15696" w:rsidRPr="00F41CB8" w:rsidRDefault="00A15696" w:rsidP="00A15696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1.課堂問答</w:t>
            </w:r>
          </w:p>
          <w:p w14:paraId="30FC8383" w14:textId="77777777" w:rsidR="00A15696" w:rsidRPr="00F41CB8" w:rsidRDefault="00A15696" w:rsidP="00A15696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2.上課表現</w:t>
            </w:r>
          </w:p>
          <w:p w14:paraId="624E0790" w14:textId="77777777" w:rsidR="00A15696" w:rsidRPr="00F41CB8" w:rsidRDefault="00A15696" w:rsidP="00A15696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3.學習態度</w:t>
            </w:r>
          </w:p>
          <w:p w14:paraId="66850A62" w14:textId="77777777" w:rsidR="00A15696" w:rsidRPr="00F41CB8" w:rsidRDefault="00A15696" w:rsidP="00A15696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4.小組討論</w:t>
            </w:r>
          </w:p>
          <w:p w14:paraId="7467D9A2" w14:textId="18EC4119" w:rsidR="003B45F4" w:rsidRPr="00F41CB8" w:rsidRDefault="00A15696" w:rsidP="00A15696">
            <w:pPr>
              <w:spacing w:line="280" w:lineRule="exact"/>
              <w:ind w:left="-22" w:right="-33" w:hanging="7"/>
              <w:rPr>
                <w:rFonts w:ascii="標楷體" w:eastAsia="標楷體" w:hAnsi="標楷體" w:cs="標楷體"/>
                <w:bCs/>
                <w:color w:val="auto"/>
              </w:rPr>
            </w:pPr>
            <w:r w:rsidRPr="00F41CB8">
              <w:rPr>
                <w:rFonts w:ascii="標楷體" w:eastAsia="標楷體" w:hAnsi="標楷體" w:cs="標楷體" w:hint="eastAsia"/>
                <w:bCs/>
                <w:color w:val="auto"/>
              </w:rPr>
              <w:t>5.習作繳交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C301A6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【性別平等教育】</w:t>
            </w:r>
          </w:p>
          <w:p w14:paraId="2422E9D0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bCs/>
                <w:snapToGrid w:val="0"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Cs/>
                <w:color w:val="auto"/>
              </w:rPr>
              <w:t>性J4 認識身體自主權相關議題，維護自己與尊重他人的身體自主權。</w:t>
            </w:r>
          </w:p>
          <w:p w14:paraId="6A70A65A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【人權教育】</w:t>
            </w:r>
          </w:p>
          <w:p w14:paraId="7EAACA12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人J1 認識基本人權的意涵，並了解憲法對人權保障的意義。</w:t>
            </w:r>
          </w:p>
          <w:p w14:paraId="79170CA5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lastRenderedPageBreak/>
              <w:t>【法治教育】</w:t>
            </w:r>
          </w:p>
          <w:p w14:paraId="044D1CBE" w14:textId="77777777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法J3 認識法律之意義與制定。</w:t>
            </w:r>
          </w:p>
          <w:p w14:paraId="1D544FCF" w14:textId="77777777" w:rsidR="003B45F4" w:rsidRPr="00F41CB8" w:rsidRDefault="003B45F4" w:rsidP="003B45F4">
            <w:pPr>
              <w:spacing w:line="260" w:lineRule="exact"/>
              <w:jc w:val="left"/>
              <w:rPr>
                <w:rFonts w:ascii="標楷體" w:eastAsia="標楷體" w:hAnsi="標楷體" w:cs="DFKaiShu-SB-Estd-BF"/>
                <w:b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【品德教育】</w:t>
            </w:r>
          </w:p>
          <w:p w14:paraId="4F150CFE" w14:textId="4686872C" w:rsidR="003B45F4" w:rsidRPr="00F41CB8" w:rsidRDefault="003B45F4" w:rsidP="003B45F4">
            <w:pPr>
              <w:autoSpaceDE w:val="0"/>
              <w:adjustRightInd w:val="0"/>
              <w:jc w:val="left"/>
              <w:rPr>
                <w:rFonts w:ascii="標楷體" w:eastAsia="標楷體" w:hAnsi="標楷體" w:cs="DFKaiShu-SB-Estd-BF"/>
                <w:bCs/>
                <w:color w:val="auto"/>
              </w:rPr>
            </w:pPr>
            <w:r w:rsidRPr="00F41CB8">
              <w:rPr>
                <w:rFonts w:ascii="標楷體" w:eastAsia="標楷體" w:hAnsi="標楷體" w:cs="DFKaiShu-SB-Estd-BF" w:hint="eastAsia"/>
                <w:b/>
                <w:bCs/>
                <w:color w:val="auto"/>
              </w:rPr>
              <w:t>品J1 溝通合作與和諧人際關係。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050E6" w14:textId="223D5BD7" w:rsidR="003B45F4" w:rsidRPr="00F41CB8" w:rsidRDefault="003B45F4" w:rsidP="003B45F4">
            <w:pPr>
              <w:jc w:val="left"/>
              <w:rPr>
                <w:rFonts w:ascii="標楷體" w:eastAsia="標楷體" w:hAnsi="標楷體"/>
                <w:bCs/>
                <w:color w:val="auto"/>
              </w:rPr>
            </w:pPr>
            <w:r w:rsidRPr="00F41CB8">
              <w:rPr>
                <w:rFonts w:ascii="標楷體" w:eastAsia="標楷體" w:hAnsi="標楷體" w:hint="eastAsia"/>
                <w:bCs/>
                <w:color w:val="auto"/>
              </w:rPr>
              <w:lastRenderedPageBreak/>
              <w:t>27-28七八年級第三次定期評量</w:t>
            </w:r>
            <w:r w:rsidRPr="00F41CB8">
              <w:rPr>
                <w:rFonts w:ascii="標楷體" w:eastAsia="標楷體" w:hAnsi="標楷體" w:hint="eastAsia"/>
                <w:color w:val="auto"/>
              </w:rPr>
              <w:t xml:space="preserve">                                28休業式、校務會議(13：30)</w:t>
            </w:r>
          </w:p>
        </w:tc>
      </w:tr>
    </w:tbl>
    <w:p w14:paraId="5DFD69B8" w14:textId="79F3A9AD" w:rsidR="00581BC9" w:rsidRDefault="0011775B" w:rsidP="00581BC9">
      <w:pPr>
        <w:pStyle w:val="Web"/>
        <w:rPr>
          <w:rFonts w:ascii="標楷體" w:eastAsia="標楷體" w:hAnsi="標楷體"/>
          <w:color w:val="FF0000"/>
          <w:sz w:val="28"/>
          <w:szCs w:val="28"/>
        </w:rPr>
      </w:pPr>
      <w:r w:rsidRPr="0011775B">
        <w:rPr>
          <w:rFonts w:ascii="標楷體" w:eastAsia="標楷體" w:hAnsi="標楷體" w:cs="標楷體" w:hint="eastAsia"/>
          <w:b/>
        </w:rPr>
        <w:t>六</w:t>
      </w:r>
      <w:r w:rsidR="00F1321D" w:rsidRPr="0011775B">
        <w:rPr>
          <w:rFonts w:ascii="標楷體" w:eastAsia="標楷體" w:hAnsi="標楷體" w:cs="標楷體" w:hint="eastAsia"/>
          <w:b/>
        </w:rPr>
        <w:t>、本課程是否有校外人士協助教學</w:t>
      </w:r>
    </w:p>
    <w:p w14:paraId="5DCDA22A" w14:textId="5733E555" w:rsidR="00F1321D" w:rsidRPr="00BF31BC" w:rsidRDefault="00DF79EF" w:rsidP="00581BC9">
      <w:pPr>
        <w:pStyle w:val="Web"/>
        <w:rPr>
          <w:rFonts w:ascii="標楷體" w:eastAsia="標楷體" w:hAnsi="標楷體" w:cs="標楷體"/>
        </w:rPr>
      </w:pPr>
      <w:proofErr w:type="gramStart"/>
      <w:r>
        <w:rPr>
          <w:rFonts w:ascii="標楷體" w:eastAsia="標楷體" w:hAnsi="標楷體" w:cs="標楷體" w:hint="eastAsia"/>
        </w:rPr>
        <w:t>■</w:t>
      </w:r>
      <w:r w:rsidR="00F1321D" w:rsidRPr="00BF31BC">
        <w:rPr>
          <w:rFonts w:ascii="標楷體" w:eastAsia="標楷體" w:hAnsi="標楷體" w:cs="標楷體" w:hint="eastAsia"/>
        </w:rPr>
        <w:t>否</w:t>
      </w:r>
      <w:proofErr w:type="gramEnd"/>
      <w:r w:rsidR="00F1321D" w:rsidRPr="00BF31BC">
        <w:rPr>
          <w:rFonts w:ascii="標楷體" w:eastAsia="標楷體" w:hAnsi="標楷體" w:cs="標楷體" w:hint="eastAsia"/>
        </w:rPr>
        <w:t>，全學年都沒有</w:t>
      </w:r>
      <w:r w:rsidR="00F1321D" w:rsidRPr="00BF31BC">
        <w:rPr>
          <w:rFonts w:ascii="標楷體" w:eastAsia="標楷體" w:hAnsi="標楷體" w:cs="標楷體"/>
        </w:rPr>
        <w:t>(</w:t>
      </w:r>
      <w:proofErr w:type="gramStart"/>
      <w:r w:rsidR="00F1321D" w:rsidRPr="00BF31BC">
        <w:rPr>
          <w:rFonts w:ascii="標楷體" w:eastAsia="標楷體" w:hAnsi="標楷體" w:cs="標楷體" w:hint="eastAsia"/>
        </w:rPr>
        <w:t>以下免</w:t>
      </w:r>
      <w:proofErr w:type="gramEnd"/>
      <w:r w:rsidR="00F1321D" w:rsidRPr="00BF31BC">
        <w:rPr>
          <w:rFonts w:ascii="標楷體" w:eastAsia="標楷體" w:hAnsi="標楷體" w:cs="標楷體" w:hint="eastAsia"/>
        </w:rPr>
        <w:t>填</w:t>
      </w:r>
      <w:r w:rsidR="00F1321D" w:rsidRPr="00BF31BC">
        <w:rPr>
          <w:rFonts w:ascii="標楷體" w:eastAsia="標楷體" w:hAnsi="標楷體" w:cs="標楷體"/>
        </w:rPr>
        <w:t>)</w:t>
      </w:r>
    </w:p>
    <w:p w14:paraId="34D31BCC" w14:textId="77777777" w:rsidR="00F1321D" w:rsidRPr="00BF31BC" w:rsidRDefault="00F1321D" w:rsidP="00F1321D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</w:t>
      </w:r>
      <w:r w:rsidRPr="00BF31BC">
        <w:rPr>
          <w:rFonts w:ascii="標楷體" w:eastAsia="標楷體" w:hAnsi="標楷體" w:cs="標楷體"/>
          <w:color w:val="auto"/>
          <w:sz w:val="24"/>
          <w:szCs w:val="24"/>
        </w:rPr>
        <w:t>___________</w:t>
      </w:r>
    </w:p>
    <w:p w14:paraId="21DE2239" w14:textId="77777777" w:rsidR="00F1321D" w:rsidRDefault="00F1321D" w:rsidP="00F1321D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p w14:paraId="61D3B8A0" w14:textId="77777777" w:rsidR="00F1321D" w:rsidRPr="00BF31BC" w:rsidRDefault="00F1321D" w:rsidP="00F1321D">
      <w:pPr>
        <w:rPr>
          <w:rFonts w:ascii="標楷體" w:eastAsia="標楷體" w:hAnsi="標楷體" w:cs="標楷體"/>
          <w:color w:val="auto"/>
          <w:sz w:val="24"/>
          <w:szCs w:val="24"/>
        </w:rPr>
      </w:pPr>
    </w:p>
    <w:tbl>
      <w:tblPr>
        <w:tblStyle w:val="aff7"/>
        <w:tblW w:w="14601" w:type="dxa"/>
        <w:tblInd w:w="-10" w:type="dxa"/>
        <w:tblLook w:val="04A0" w:firstRow="1" w:lastRow="0" w:firstColumn="1" w:lastColumn="0" w:noHBand="0" w:noVBand="1"/>
      </w:tblPr>
      <w:tblGrid>
        <w:gridCol w:w="1013"/>
        <w:gridCol w:w="3416"/>
        <w:gridCol w:w="3513"/>
        <w:gridCol w:w="2296"/>
        <w:gridCol w:w="1399"/>
        <w:gridCol w:w="2964"/>
      </w:tblGrid>
      <w:tr w:rsidR="00F1321D" w:rsidRPr="00BF31BC" w14:paraId="4AFCD071" w14:textId="77777777" w:rsidTr="0097352B">
        <w:tc>
          <w:tcPr>
            <w:tcW w:w="1013" w:type="dxa"/>
            <w:vAlign w:val="center"/>
          </w:tcPr>
          <w:p w14:paraId="125EBCC0" w14:textId="77777777" w:rsidR="00F1321D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</w:t>
            </w:r>
          </w:p>
          <w:p w14:paraId="577BD76F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期程</w:t>
            </w:r>
          </w:p>
        </w:tc>
        <w:tc>
          <w:tcPr>
            <w:tcW w:w="3416" w:type="dxa"/>
            <w:vAlign w:val="center"/>
          </w:tcPr>
          <w:p w14:paraId="45049451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5BBABCD8" w14:textId="77777777" w:rsidR="00F1321D" w:rsidRPr="00BF31BC" w:rsidRDefault="00F1321D" w:rsidP="0097352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25EB8702" w14:textId="77777777" w:rsidR="00F1321D" w:rsidRPr="00BF31BC" w:rsidRDefault="00F1321D" w:rsidP="0097352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7A717B7" w14:textId="77777777" w:rsidR="00F1321D" w:rsidRPr="00BF31BC" w:rsidRDefault="00F1321D" w:rsidP="0097352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2964" w:type="dxa"/>
            <w:vAlign w:val="center"/>
          </w:tcPr>
          <w:p w14:paraId="4045A5F7" w14:textId="77777777" w:rsidR="00F1321D" w:rsidRPr="00BF31BC" w:rsidRDefault="00F1321D" w:rsidP="0097352B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F1321D" w:rsidRPr="00BF31BC" w14:paraId="46E2FB46" w14:textId="77777777" w:rsidTr="0097352B">
        <w:tc>
          <w:tcPr>
            <w:tcW w:w="1013" w:type="dxa"/>
            <w:vAlign w:val="center"/>
          </w:tcPr>
          <w:p w14:paraId="5FD5657A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18A2DEC7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B492985" w14:textId="77777777" w:rsidR="00F1321D" w:rsidRDefault="00F1321D" w:rsidP="0097352B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印刷品</w:t>
            </w: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影音光碟</w:t>
            </w:r>
          </w:p>
          <w:p w14:paraId="00CABA1F" w14:textId="77777777" w:rsidR="00F1321D" w:rsidRPr="00BF31BC" w:rsidRDefault="00F1321D" w:rsidP="0097352B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其他於課程或活動中使用之教學資料，請說明：</w:t>
            </w:r>
          </w:p>
        </w:tc>
        <w:tc>
          <w:tcPr>
            <w:tcW w:w="2296" w:type="dxa"/>
            <w:vAlign w:val="center"/>
          </w:tcPr>
          <w:p w14:paraId="7C52F2D4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153A985E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64" w:type="dxa"/>
            <w:vAlign w:val="center"/>
          </w:tcPr>
          <w:p w14:paraId="03F41C01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1321D" w:rsidRPr="00BF31BC" w14:paraId="3F8CD2D4" w14:textId="77777777" w:rsidTr="0097352B">
        <w:tc>
          <w:tcPr>
            <w:tcW w:w="1013" w:type="dxa"/>
            <w:vAlign w:val="center"/>
          </w:tcPr>
          <w:p w14:paraId="0CCE8D04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6B048B19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28592436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7ECEF545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4A4471C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64" w:type="dxa"/>
            <w:vAlign w:val="center"/>
          </w:tcPr>
          <w:p w14:paraId="0D48DE82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1321D" w:rsidRPr="00BF31BC" w14:paraId="5F994918" w14:textId="77777777" w:rsidTr="0097352B">
        <w:tc>
          <w:tcPr>
            <w:tcW w:w="1013" w:type="dxa"/>
            <w:vAlign w:val="center"/>
          </w:tcPr>
          <w:p w14:paraId="1880F24C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5DC1AF0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08022E0D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56AD596D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534C86FC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964" w:type="dxa"/>
            <w:vAlign w:val="center"/>
          </w:tcPr>
          <w:p w14:paraId="39E349F7" w14:textId="77777777" w:rsidR="00F1321D" w:rsidRPr="00BF31BC" w:rsidRDefault="00F1321D" w:rsidP="0097352B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3E29B383" w14:textId="1016D00C" w:rsidR="00B5798C" w:rsidRPr="00217DCF" w:rsidRDefault="00F1321D" w:rsidP="00D37619">
      <w:pPr>
        <w:rPr>
          <w:rFonts w:ascii="標楷體" w:eastAsia="標楷體" w:hAnsi="標楷體" w:cs="標楷體"/>
          <w:b/>
          <w:sz w:val="24"/>
          <w:szCs w:val="24"/>
        </w:rPr>
      </w:pPr>
      <w:r w:rsidRPr="00BF31BC">
        <w:rPr>
          <w:rFonts w:ascii="標楷體" w:eastAsia="標楷體" w:hAnsi="標楷體" w:cs="標楷體"/>
          <w:color w:val="auto"/>
          <w:sz w:val="24"/>
          <w:szCs w:val="24"/>
        </w:rPr>
        <w:t>*</w:t>
      </w: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上述欄位皆與校外人士協助教學與活動之申請表一致</w:t>
      </w:r>
    </w:p>
    <w:sectPr w:rsidR="00B5798C" w:rsidRPr="00217DCF" w:rsidSect="00DF79EF">
      <w:footerReference w:type="default" r:id="rId8"/>
      <w:pgSz w:w="16839" w:h="11907" w:orient="landscape" w:code="9"/>
      <w:pgMar w:top="851" w:right="1134" w:bottom="851" w:left="1134" w:header="0" w:footer="53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0CC331" w14:textId="77777777" w:rsidR="004D3AE0" w:rsidRDefault="004D3AE0">
      <w:r>
        <w:separator/>
      </w:r>
    </w:p>
  </w:endnote>
  <w:endnote w:type="continuationSeparator" w:id="0">
    <w:p w14:paraId="46C66F64" w14:textId="77777777" w:rsidR="004D3AE0" w:rsidRDefault="004D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14:paraId="456EE51F" w14:textId="7414A3F1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FA8" w:rsidRPr="003B7FA8">
          <w:rPr>
            <w:noProof/>
            <w:lang w:val="zh-TW"/>
          </w:rPr>
          <w:t>1</w:t>
        </w:r>
        <w:r>
          <w:fldChar w:fldCharType="end"/>
        </w:r>
      </w:p>
    </w:sdtContent>
  </w:sdt>
  <w:p w14:paraId="2E7923F2" w14:textId="77777777" w:rsidR="00A84484" w:rsidRDefault="00A844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C2716" w14:textId="77777777" w:rsidR="004D3AE0" w:rsidRDefault="004D3AE0">
      <w:r>
        <w:separator/>
      </w:r>
    </w:p>
  </w:footnote>
  <w:footnote w:type="continuationSeparator" w:id="0">
    <w:p w14:paraId="657B1CF1" w14:textId="77777777" w:rsidR="004D3AE0" w:rsidRDefault="004D3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3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5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6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27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9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0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1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2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3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8"/>
  </w:num>
  <w:num w:numId="2">
    <w:abstractNumId w:val="33"/>
  </w:num>
  <w:num w:numId="3">
    <w:abstractNumId w:val="23"/>
  </w:num>
  <w:num w:numId="4">
    <w:abstractNumId w:val="29"/>
  </w:num>
  <w:num w:numId="5">
    <w:abstractNumId w:val="26"/>
  </w:num>
  <w:num w:numId="6">
    <w:abstractNumId w:val="25"/>
  </w:num>
  <w:num w:numId="7">
    <w:abstractNumId w:val="2"/>
  </w:num>
  <w:num w:numId="8">
    <w:abstractNumId w:val="20"/>
  </w:num>
  <w:num w:numId="9">
    <w:abstractNumId w:val="17"/>
  </w:num>
  <w:num w:numId="10">
    <w:abstractNumId w:val="28"/>
  </w:num>
  <w:num w:numId="11">
    <w:abstractNumId w:val="31"/>
  </w:num>
  <w:num w:numId="12">
    <w:abstractNumId w:val="32"/>
  </w:num>
  <w:num w:numId="13">
    <w:abstractNumId w:val="19"/>
  </w:num>
  <w:num w:numId="14">
    <w:abstractNumId w:val="11"/>
  </w:num>
  <w:num w:numId="15">
    <w:abstractNumId w:val="9"/>
  </w:num>
  <w:num w:numId="16">
    <w:abstractNumId w:val="24"/>
  </w:num>
  <w:num w:numId="17">
    <w:abstractNumId w:val="10"/>
  </w:num>
  <w:num w:numId="18">
    <w:abstractNumId w:val="0"/>
  </w:num>
  <w:num w:numId="19">
    <w:abstractNumId w:val="21"/>
  </w:num>
  <w:num w:numId="20">
    <w:abstractNumId w:val="22"/>
  </w:num>
  <w:num w:numId="21">
    <w:abstractNumId w:val="15"/>
  </w:num>
  <w:num w:numId="22">
    <w:abstractNumId w:val="5"/>
  </w:num>
  <w:num w:numId="23">
    <w:abstractNumId w:val="3"/>
  </w:num>
  <w:num w:numId="24">
    <w:abstractNumId w:val="30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6"/>
  </w:num>
  <w:num w:numId="30">
    <w:abstractNumId w:val="1"/>
  </w:num>
  <w:num w:numId="31">
    <w:abstractNumId w:val="27"/>
  </w:num>
  <w:num w:numId="32">
    <w:abstractNumId w:val="13"/>
  </w:num>
  <w:num w:numId="33">
    <w:abstractNumId w:val="4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4C84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1775B"/>
    <w:rsid w:val="00117EC6"/>
    <w:rsid w:val="0012196C"/>
    <w:rsid w:val="00123A2D"/>
    <w:rsid w:val="001248B8"/>
    <w:rsid w:val="001265EE"/>
    <w:rsid w:val="00130353"/>
    <w:rsid w:val="001360E9"/>
    <w:rsid w:val="00141E97"/>
    <w:rsid w:val="001423BB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438B"/>
    <w:rsid w:val="001D52A7"/>
    <w:rsid w:val="001E290D"/>
    <w:rsid w:val="001E5752"/>
    <w:rsid w:val="001E6F9A"/>
    <w:rsid w:val="001E724D"/>
    <w:rsid w:val="001F1F5B"/>
    <w:rsid w:val="001F4460"/>
    <w:rsid w:val="00200656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0E50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194A"/>
    <w:rsid w:val="002A2334"/>
    <w:rsid w:val="002A402E"/>
    <w:rsid w:val="002A422B"/>
    <w:rsid w:val="002A4EAA"/>
    <w:rsid w:val="002A7515"/>
    <w:rsid w:val="002B5B91"/>
    <w:rsid w:val="002C2C4F"/>
    <w:rsid w:val="002C6411"/>
    <w:rsid w:val="002D2906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65DFA"/>
    <w:rsid w:val="0037137A"/>
    <w:rsid w:val="0037218D"/>
    <w:rsid w:val="00376C12"/>
    <w:rsid w:val="00384845"/>
    <w:rsid w:val="00390F32"/>
    <w:rsid w:val="00392A6A"/>
    <w:rsid w:val="0039306C"/>
    <w:rsid w:val="003939AB"/>
    <w:rsid w:val="0039412B"/>
    <w:rsid w:val="00394743"/>
    <w:rsid w:val="003A2FAC"/>
    <w:rsid w:val="003B45F4"/>
    <w:rsid w:val="003B57B2"/>
    <w:rsid w:val="003B75E7"/>
    <w:rsid w:val="003B7C4D"/>
    <w:rsid w:val="003B7FA8"/>
    <w:rsid w:val="003C0B2F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25A7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4428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3AE0"/>
    <w:rsid w:val="004D5763"/>
    <w:rsid w:val="004D651E"/>
    <w:rsid w:val="004E43E3"/>
    <w:rsid w:val="004E4D80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376A4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66D8A"/>
    <w:rsid w:val="00570442"/>
    <w:rsid w:val="00573E05"/>
    <w:rsid w:val="00575BF8"/>
    <w:rsid w:val="00581BC9"/>
    <w:rsid w:val="00586943"/>
    <w:rsid w:val="005902DD"/>
    <w:rsid w:val="005A3DF5"/>
    <w:rsid w:val="005A46FE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B3CB3"/>
    <w:rsid w:val="006D1D3D"/>
    <w:rsid w:val="006D30E1"/>
    <w:rsid w:val="006D3ACD"/>
    <w:rsid w:val="006D3CA3"/>
    <w:rsid w:val="006D52E9"/>
    <w:rsid w:val="006E27FD"/>
    <w:rsid w:val="006E428B"/>
    <w:rsid w:val="006F3A41"/>
    <w:rsid w:val="006F68F5"/>
    <w:rsid w:val="006F71C8"/>
    <w:rsid w:val="00700B02"/>
    <w:rsid w:val="00701F4B"/>
    <w:rsid w:val="00702282"/>
    <w:rsid w:val="007044B8"/>
    <w:rsid w:val="00705332"/>
    <w:rsid w:val="007061DD"/>
    <w:rsid w:val="00707F8C"/>
    <w:rsid w:val="00712C94"/>
    <w:rsid w:val="00716139"/>
    <w:rsid w:val="007201EC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1F75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1558"/>
    <w:rsid w:val="008B2B8C"/>
    <w:rsid w:val="008B56DD"/>
    <w:rsid w:val="008B7B1A"/>
    <w:rsid w:val="008C2A69"/>
    <w:rsid w:val="008C346B"/>
    <w:rsid w:val="008C6637"/>
    <w:rsid w:val="008C69CE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5999"/>
    <w:rsid w:val="00916B7C"/>
    <w:rsid w:val="00917081"/>
    <w:rsid w:val="009224C9"/>
    <w:rsid w:val="00922536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33A1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6A96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5696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C62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84484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061D3"/>
    <w:rsid w:val="00B106EC"/>
    <w:rsid w:val="00B1179B"/>
    <w:rsid w:val="00B124D9"/>
    <w:rsid w:val="00B12AA8"/>
    <w:rsid w:val="00B14AB5"/>
    <w:rsid w:val="00B14B23"/>
    <w:rsid w:val="00B15D5D"/>
    <w:rsid w:val="00B168B0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66B1"/>
    <w:rsid w:val="00B5798C"/>
    <w:rsid w:val="00B62FC1"/>
    <w:rsid w:val="00B66C53"/>
    <w:rsid w:val="00B7069B"/>
    <w:rsid w:val="00B715B5"/>
    <w:rsid w:val="00B759CA"/>
    <w:rsid w:val="00B80760"/>
    <w:rsid w:val="00B80E48"/>
    <w:rsid w:val="00B85833"/>
    <w:rsid w:val="00B858CC"/>
    <w:rsid w:val="00B85EE5"/>
    <w:rsid w:val="00B8634E"/>
    <w:rsid w:val="00B87A7B"/>
    <w:rsid w:val="00B93C61"/>
    <w:rsid w:val="00B9600B"/>
    <w:rsid w:val="00BA1445"/>
    <w:rsid w:val="00BA61D7"/>
    <w:rsid w:val="00BB2520"/>
    <w:rsid w:val="00BB2959"/>
    <w:rsid w:val="00BB3889"/>
    <w:rsid w:val="00BB69DE"/>
    <w:rsid w:val="00BC0A99"/>
    <w:rsid w:val="00BC25C2"/>
    <w:rsid w:val="00BC285E"/>
    <w:rsid w:val="00BC3525"/>
    <w:rsid w:val="00BC75B2"/>
    <w:rsid w:val="00BD0C8A"/>
    <w:rsid w:val="00BD2605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5E79"/>
    <w:rsid w:val="00C125B7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1A70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55878"/>
    <w:rsid w:val="00D564D0"/>
    <w:rsid w:val="00D57FF1"/>
    <w:rsid w:val="00D6009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DF79EF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36C12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6EA5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27E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9C8"/>
    <w:rsid w:val="00EF1BAB"/>
    <w:rsid w:val="00EF1F52"/>
    <w:rsid w:val="00F00E16"/>
    <w:rsid w:val="00F01103"/>
    <w:rsid w:val="00F10314"/>
    <w:rsid w:val="00F11260"/>
    <w:rsid w:val="00F1321D"/>
    <w:rsid w:val="00F13548"/>
    <w:rsid w:val="00F13F85"/>
    <w:rsid w:val="00F17733"/>
    <w:rsid w:val="00F30474"/>
    <w:rsid w:val="00F37A1E"/>
    <w:rsid w:val="00F41CB8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A0353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40191-31BF-4A0C-AA67-A573D7F89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12</Pages>
  <Words>1509</Words>
  <Characters>8606</Characters>
  <Application>Microsoft Office Word</Application>
  <DocSecurity>0</DocSecurity>
  <Lines>71</Lines>
  <Paragraphs>20</Paragraphs>
  <ScaleCrop>false</ScaleCrop>
  <Company>Hewlett-Packard Company</Company>
  <LinksUpToDate>false</LinksUpToDate>
  <CharactersWithSpaces>10095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user</cp:lastModifiedBy>
  <cp:revision>22</cp:revision>
  <cp:lastPrinted>2018-11-20T02:54:00Z</cp:lastPrinted>
  <dcterms:created xsi:type="dcterms:W3CDTF">2023-11-02T08:11:00Z</dcterms:created>
  <dcterms:modified xsi:type="dcterms:W3CDTF">2023-12-01T08:55:00Z</dcterms:modified>
</cp:coreProperties>
</file>